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BA1" w:rsidRPr="00BD3BA1" w:rsidRDefault="00BD3BA1" w:rsidP="00B54DFE">
      <w:pPr>
        <w:tabs>
          <w:tab w:val="left" w:pos="360"/>
          <w:tab w:val="left" w:pos="540"/>
        </w:tabs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  <w:lang w:val="en-US"/>
        </w:rPr>
      </w:pPr>
    </w:p>
    <w:p w:rsidR="00AB775D" w:rsidRPr="00AB775D" w:rsidRDefault="00757B11" w:rsidP="00AB775D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                        </w:t>
      </w:r>
      <w:r w:rsidRPr="00DF57E9">
        <w:rPr>
          <w:b/>
          <w:noProof/>
          <w:lang w:val="en-US"/>
        </w:rPr>
        <w:drawing>
          <wp:inline distT="0" distB="0" distL="0" distR="0" wp14:anchorId="0C573C49" wp14:editId="09B07E50">
            <wp:extent cx="908685" cy="1005840"/>
            <wp:effectExtent l="0" t="0" r="571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B775D" w:rsidRPr="00AB775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                 </w:t>
      </w:r>
      <w:r w:rsidR="00AB775D" w:rsidRPr="00AB775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Pr="00DF57E9">
        <w:rPr>
          <w:b/>
          <w:noProof/>
          <w:lang w:val="en-US"/>
        </w:rPr>
        <w:drawing>
          <wp:inline distT="0" distB="0" distL="0" distR="0" wp14:anchorId="54390E25" wp14:editId="2BE07284">
            <wp:extent cx="106680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775D" w:rsidRPr="00AB775D" w:rsidRDefault="00AB775D" w:rsidP="00AB775D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AB775D" w:rsidRPr="00AB775D" w:rsidRDefault="00AB775D" w:rsidP="00AB775D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Book Antiqua" w:eastAsia="Calibri" w:hAnsi="Book Antiqua" w:cs="Times New Roman"/>
          <w:b/>
          <w:bCs/>
          <w:color w:val="000000"/>
          <w:sz w:val="24"/>
          <w:szCs w:val="24"/>
          <w:lang w:val="en-US"/>
        </w:rPr>
      </w:pPr>
      <w:r w:rsidRPr="00AB775D">
        <w:rPr>
          <w:rFonts w:ascii="Book Antiqua" w:eastAsia="Calibri" w:hAnsi="Book Antiqua" w:cs="Times New Roman"/>
          <w:b/>
          <w:bCs/>
          <w:color w:val="000000"/>
          <w:sz w:val="24"/>
          <w:szCs w:val="24"/>
          <w:lang w:val="en-US"/>
        </w:rPr>
        <w:t>REPUBLIKA E KOSOVËS – ZYRA E PRESIDENTES</w:t>
      </w:r>
    </w:p>
    <w:p w:rsidR="00AB775D" w:rsidRPr="00AB775D" w:rsidRDefault="00AB775D" w:rsidP="00AB775D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Book Antiqua" w:eastAsia="Calibri" w:hAnsi="Book Antiqua" w:cs="Times New Roman"/>
          <w:b/>
          <w:bCs/>
          <w:color w:val="000000"/>
          <w:sz w:val="21"/>
          <w:szCs w:val="21"/>
          <w:lang w:val="en-US"/>
        </w:rPr>
      </w:pPr>
      <w:r w:rsidRPr="00AB775D">
        <w:rPr>
          <w:rFonts w:ascii="Book Antiqua" w:eastAsia="Calibri" w:hAnsi="Book Antiqua" w:cs="Times New Roman"/>
          <w:b/>
          <w:bCs/>
          <w:color w:val="000000"/>
          <w:sz w:val="21"/>
          <w:szCs w:val="21"/>
          <w:lang w:val="en-US"/>
        </w:rPr>
        <w:t>REPUBLIC OF KOSOVO – OFFICE OF THE PRESIDENT</w:t>
      </w:r>
    </w:p>
    <w:p w:rsidR="00BD3BA1" w:rsidRPr="00AB775D" w:rsidRDefault="00AB775D" w:rsidP="00AB775D">
      <w:pPr>
        <w:pBdr>
          <w:bottom w:val="single" w:sz="12" w:space="1" w:color="auto"/>
        </w:pBd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B775D">
        <w:rPr>
          <w:rFonts w:ascii="Book Antiqua" w:eastAsia="Calibri" w:hAnsi="Book Antiqua" w:cs="Times New Roman"/>
          <w:b/>
          <w:bCs/>
          <w:color w:val="000000"/>
          <w:sz w:val="20"/>
          <w:szCs w:val="20"/>
          <w:lang w:val="en-US"/>
        </w:rPr>
        <w:t>REPUBLIKA KOSOVO – KANCELARIJA PREDSEDNICE</w:t>
      </w:r>
    </w:p>
    <w:p w:rsidR="00AB775D" w:rsidRDefault="00AB775D" w:rsidP="00BD3BA1">
      <w:pPr>
        <w:tabs>
          <w:tab w:val="left" w:pos="360"/>
          <w:tab w:val="left" w:pos="540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F47EE" w:rsidRPr="003F47EE" w:rsidRDefault="003F47EE" w:rsidP="004B4815">
      <w:pPr>
        <w:spacing w:after="0" w:line="240" w:lineRule="auto"/>
        <w:ind w:right="90"/>
        <w:jc w:val="center"/>
        <w:rPr>
          <w:rFonts w:ascii="Book Antiqua" w:eastAsia="Times New Roman" w:hAnsi="Book Antiqua" w:cs="Calibri"/>
          <w:b/>
        </w:rPr>
      </w:pPr>
      <w:r w:rsidRPr="003F47EE">
        <w:rPr>
          <w:rFonts w:ascii="Book Antiqua" w:eastAsia="Times New Roman" w:hAnsi="Book Antiqua" w:cs="Calibri"/>
          <w:b/>
        </w:rPr>
        <w:t xml:space="preserve">THIRRJE PËR APLIKIM TË ANËTARIT TË SHOQËRISË CIVILE PËR </w:t>
      </w:r>
      <w:r w:rsidR="004B4815">
        <w:rPr>
          <w:rFonts w:ascii="Book Antiqua" w:eastAsia="Times New Roman" w:hAnsi="Book Antiqua" w:cs="Calibri"/>
          <w:b/>
        </w:rPr>
        <w:t>P</w:t>
      </w:r>
      <w:r w:rsidR="004B4815" w:rsidRPr="004B4815">
        <w:rPr>
          <w:rFonts w:ascii="Book Antiqua" w:eastAsia="Times New Roman" w:hAnsi="Book Antiqua" w:cs="Calibri"/>
          <w:b/>
        </w:rPr>
        <w:t>Ë</w:t>
      </w:r>
      <w:r w:rsidR="004B4815">
        <w:rPr>
          <w:rFonts w:ascii="Book Antiqua" w:eastAsia="Times New Roman" w:hAnsi="Book Antiqua" w:cs="Calibri"/>
          <w:b/>
        </w:rPr>
        <w:t>RZGJEDHJEN E KANDIDATIT P</w:t>
      </w:r>
      <w:r w:rsidR="004B4815" w:rsidRPr="004B4815">
        <w:rPr>
          <w:rFonts w:ascii="Book Antiqua" w:eastAsia="Times New Roman" w:hAnsi="Book Antiqua" w:cs="Calibri"/>
          <w:b/>
        </w:rPr>
        <w:t>Ë</w:t>
      </w:r>
      <w:r w:rsidR="004B4815">
        <w:rPr>
          <w:rFonts w:ascii="Book Antiqua" w:eastAsia="Times New Roman" w:hAnsi="Book Antiqua" w:cs="Calibri"/>
          <w:b/>
        </w:rPr>
        <w:t>R AUDITOR T</w:t>
      </w:r>
      <w:r w:rsidR="004B4815" w:rsidRPr="004B4815">
        <w:rPr>
          <w:rFonts w:ascii="Book Antiqua" w:eastAsia="Times New Roman" w:hAnsi="Book Antiqua" w:cs="Calibri"/>
          <w:b/>
        </w:rPr>
        <w:t>Ë</w:t>
      </w:r>
      <w:r w:rsidR="004B4815">
        <w:rPr>
          <w:rFonts w:ascii="Book Antiqua" w:eastAsia="Times New Roman" w:hAnsi="Book Antiqua" w:cs="Calibri"/>
          <w:b/>
        </w:rPr>
        <w:t xml:space="preserve"> P</w:t>
      </w:r>
      <w:r w:rsidR="004B4815" w:rsidRPr="004B4815">
        <w:rPr>
          <w:rFonts w:ascii="Book Antiqua" w:eastAsia="Times New Roman" w:hAnsi="Book Antiqua" w:cs="Calibri"/>
          <w:b/>
        </w:rPr>
        <w:t>Ë</w:t>
      </w:r>
      <w:r w:rsidR="004B4815">
        <w:rPr>
          <w:rFonts w:ascii="Book Antiqua" w:eastAsia="Times New Roman" w:hAnsi="Book Antiqua" w:cs="Calibri"/>
          <w:b/>
        </w:rPr>
        <w:t>RGJITHSH</w:t>
      </w:r>
      <w:r w:rsidR="004B4815" w:rsidRPr="004B4815">
        <w:rPr>
          <w:rFonts w:ascii="Book Antiqua" w:eastAsia="Times New Roman" w:hAnsi="Book Antiqua" w:cs="Calibri"/>
          <w:b/>
        </w:rPr>
        <w:t>Ë</w:t>
      </w:r>
      <w:r w:rsidR="004B4815">
        <w:rPr>
          <w:rFonts w:ascii="Book Antiqua" w:eastAsia="Times New Roman" w:hAnsi="Book Antiqua" w:cs="Calibri"/>
          <w:b/>
        </w:rPr>
        <w:t>M</w:t>
      </w:r>
    </w:p>
    <w:p w:rsidR="003F47EE" w:rsidRPr="003F47EE" w:rsidRDefault="003F47EE" w:rsidP="003F47EE">
      <w:pPr>
        <w:spacing w:after="0" w:line="240" w:lineRule="auto"/>
        <w:rPr>
          <w:rFonts w:ascii="Book Antiqua" w:eastAsia="Times New Roman" w:hAnsi="Book Antiqua" w:cs="Calibri"/>
          <w:b/>
        </w:rPr>
      </w:pPr>
    </w:p>
    <w:p w:rsidR="003F47EE" w:rsidRPr="003F47EE" w:rsidRDefault="003F47EE" w:rsidP="003F47EE">
      <w:pPr>
        <w:spacing w:after="0" w:line="240" w:lineRule="auto"/>
        <w:jc w:val="both"/>
        <w:rPr>
          <w:rFonts w:ascii="Book Antiqua" w:eastAsia="Times New Roman" w:hAnsi="Book Antiqua" w:cs="Times New Roman"/>
        </w:rPr>
      </w:pPr>
    </w:p>
    <w:p w:rsidR="003F47EE" w:rsidRPr="003F47EE" w:rsidRDefault="004B4815" w:rsidP="004B481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Book Antiqua"/>
        </w:rPr>
      </w:pPr>
      <w:r>
        <w:rPr>
          <w:rFonts w:ascii="Book Antiqua" w:eastAsia="Times New Roman" w:hAnsi="Book Antiqua" w:cs="Book Antiqua"/>
        </w:rPr>
        <w:t>Zyra e Presidentes së Republikës së Kosovës (ZPRK</w:t>
      </w:r>
      <w:r w:rsidR="003F47EE" w:rsidRPr="003F47EE">
        <w:rPr>
          <w:rFonts w:ascii="Book Antiqua" w:eastAsia="Times New Roman" w:hAnsi="Book Antiqua" w:cs="Book Antiqua"/>
        </w:rPr>
        <w:t xml:space="preserve">) është duke kërkuar një përfaqësues të shoqërisë civile për të qenë pjesë e </w:t>
      </w:r>
      <w:r>
        <w:rPr>
          <w:rFonts w:ascii="Book Antiqua" w:eastAsia="Times New Roman" w:hAnsi="Book Antiqua" w:cs="Book Antiqua"/>
        </w:rPr>
        <w:t>Komisionit Përzgjedhës për Administrimin e Procesit të Përzgjedhjes së Kandidatit për Auditor t</w:t>
      </w:r>
      <w:r w:rsidRPr="004B4815">
        <w:rPr>
          <w:rFonts w:ascii="Book Antiqua" w:eastAsia="Times New Roman" w:hAnsi="Book Antiqua" w:cs="Book Antiqua"/>
        </w:rPr>
        <w:t>ë Përgjithshëm</w:t>
      </w:r>
      <w:r w:rsidR="00757B11">
        <w:rPr>
          <w:rFonts w:ascii="Book Antiqua" w:eastAsia="Times New Roman" w:hAnsi="Book Antiqua" w:cs="Book Antiqua"/>
        </w:rPr>
        <w:t>.</w:t>
      </w:r>
    </w:p>
    <w:p w:rsidR="003F47EE" w:rsidRPr="003F47EE" w:rsidRDefault="003F47EE" w:rsidP="003F47E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Book Antiqua"/>
        </w:rPr>
      </w:pPr>
    </w:p>
    <w:p w:rsidR="00984076" w:rsidRPr="00984076" w:rsidRDefault="00984076" w:rsidP="0098407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Book Antiqua"/>
        </w:rPr>
      </w:pPr>
      <w:r>
        <w:rPr>
          <w:rFonts w:ascii="Book Antiqua" w:eastAsia="Times New Roman" w:hAnsi="Book Antiqua" w:cs="Book Antiqua"/>
        </w:rPr>
        <w:t xml:space="preserve">Bazuar në </w:t>
      </w:r>
      <w:r w:rsidR="00757B11">
        <w:rPr>
          <w:rFonts w:ascii="Book Antiqua" w:eastAsia="Times New Roman" w:hAnsi="Book Antiqua" w:cs="Book Antiqua"/>
        </w:rPr>
        <w:t>n</w:t>
      </w:r>
      <w:r>
        <w:rPr>
          <w:rFonts w:ascii="Book Antiqua" w:eastAsia="Times New Roman" w:hAnsi="Book Antiqua" w:cs="Book Antiqua"/>
        </w:rPr>
        <w:t xml:space="preserve">enin 137 </w:t>
      </w:r>
      <w:r w:rsidRPr="00984076">
        <w:rPr>
          <w:rFonts w:ascii="Book Antiqua" w:eastAsia="Times New Roman" w:hAnsi="Book Antiqua" w:cs="Book Antiqua"/>
        </w:rPr>
        <w:t>të Kushtetutës</w:t>
      </w:r>
      <w:r>
        <w:rPr>
          <w:rFonts w:ascii="Book Antiqua" w:eastAsia="Times New Roman" w:hAnsi="Book Antiqua" w:cs="Book Antiqua"/>
        </w:rPr>
        <w:t xml:space="preserve"> së</w:t>
      </w:r>
      <w:r w:rsidRPr="00984076">
        <w:rPr>
          <w:rFonts w:ascii="Book Antiqua" w:eastAsia="Times New Roman" w:hAnsi="Book Antiqua" w:cs="Book Antiqua"/>
        </w:rPr>
        <w:t xml:space="preserve"> Republikës</w:t>
      </w:r>
      <w:r w:rsidR="00BC1AA8">
        <w:rPr>
          <w:rFonts w:ascii="Book Antiqua" w:eastAsia="Times New Roman" w:hAnsi="Book Antiqua" w:cs="Book Antiqua"/>
        </w:rPr>
        <w:t xml:space="preserve"> së</w:t>
      </w:r>
      <w:r w:rsidR="00757B11">
        <w:rPr>
          <w:rFonts w:ascii="Book Antiqua" w:eastAsia="Times New Roman" w:hAnsi="Book Antiqua" w:cs="Book Antiqua"/>
        </w:rPr>
        <w:t xml:space="preserve"> Kosovës, </w:t>
      </w:r>
      <w:r w:rsidRPr="00984076">
        <w:rPr>
          <w:rFonts w:ascii="Book Antiqua" w:eastAsia="Times New Roman" w:hAnsi="Book Antiqua" w:cs="Book Antiqua"/>
        </w:rPr>
        <w:t xml:space="preserve">Auditori i Përgjithshëm i Republikës së Kosovës është institucioni më i lartë i kontrollit ekonomik e financiar dhe kontrollon: </w:t>
      </w:r>
    </w:p>
    <w:p w:rsidR="00757B11" w:rsidRDefault="00984076" w:rsidP="0098407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Book Antiqua"/>
        </w:rPr>
      </w:pPr>
      <w:r w:rsidRPr="00757B11">
        <w:rPr>
          <w:rFonts w:ascii="Book Antiqua" w:eastAsia="Times New Roman" w:hAnsi="Book Antiqua" w:cs="Book Antiqua"/>
        </w:rPr>
        <w:t xml:space="preserve">veprimtarinë ekonomike të institucioneve publike dhe të personave të tjerë juridikë shtetërorë; </w:t>
      </w:r>
    </w:p>
    <w:p w:rsidR="00757B11" w:rsidRDefault="00984076" w:rsidP="0098407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Book Antiqua"/>
        </w:rPr>
      </w:pPr>
      <w:r w:rsidRPr="00757B11">
        <w:rPr>
          <w:rFonts w:ascii="Book Antiqua" w:eastAsia="Times New Roman" w:hAnsi="Book Antiqua" w:cs="Book Antiqua"/>
        </w:rPr>
        <w:t xml:space="preserve">përdorimin dhe mbrojtjen e fondeve publike nga organet e pushtetit qendror dhe lokal; </w:t>
      </w:r>
    </w:p>
    <w:p w:rsidR="003F47EE" w:rsidRPr="00757B11" w:rsidRDefault="00984076" w:rsidP="0098407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Book Antiqua"/>
        </w:rPr>
      </w:pPr>
      <w:r w:rsidRPr="00757B11">
        <w:rPr>
          <w:rFonts w:ascii="Book Antiqua" w:eastAsia="Times New Roman" w:hAnsi="Book Antiqua" w:cs="Book Antiqua"/>
        </w:rPr>
        <w:t>veprimtarinë ekonomike të ndërmarrjeve publike dhe personave juridikë të tjerë, tek të cilët Shteti ka një pjesë të aksioneve, ose kur huat, kreditë dhe detyrimet e tyre garantohen nga Shteti.</w:t>
      </w:r>
    </w:p>
    <w:p w:rsidR="00984076" w:rsidRPr="003F47EE" w:rsidRDefault="00984076" w:rsidP="0098407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Book Antiqua"/>
          <w:color w:val="000000"/>
        </w:rPr>
      </w:pPr>
    </w:p>
    <w:p w:rsidR="003F47EE" w:rsidRPr="003F47EE" w:rsidRDefault="00745B34" w:rsidP="003F47E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Book Antiqua"/>
        </w:rPr>
      </w:pPr>
      <w:r>
        <w:rPr>
          <w:rFonts w:ascii="Book Antiqua" w:eastAsia="Times New Roman" w:hAnsi="Book Antiqua" w:cs="Book Antiqua"/>
          <w:color w:val="000000"/>
        </w:rPr>
        <w:t>Bazuar</w:t>
      </w:r>
      <w:r w:rsidR="00757203">
        <w:rPr>
          <w:rFonts w:ascii="Book Antiqua" w:eastAsia="Times New Roman" w:hAnsi="Book Antiqua" w:cs="Book Antiqua"/>
          <w:color w:val="000000"/>
        </w:rPr>
        <w:t xml:space="preserve"> në </w:t>
      </w:r>
      <w:r w:rsidR="00757B11">
        <w:rPr>
          <w:rFonts w:ascii="Book Antiqua" w:eastAsia="Times New Roman" w:hAnsi="Book Antiqua" w:cs="Book Antiqua"/>
          <w:color w:val="000000"/>
        </w:rPr>
        <w:t>n</w:t>
      </w:r>
      <w:r w:rsidR="00BC1AA8">
        <w:rPr>
          <w:rFonts w:ascii="Book Antiqua" w:eastAsia="Times New Roman" w:hAnsi="Book Antiqua" w:cs="Book Antiqua"/>
          <w:color w:val="000000"/>
        </w:rPr>
        <w:t xml:space="preserve">enin 136 paragrafi 3 i </w:t>
      </w:r>
      <w:r w:rsidR="00BC1AA8" w:rsidRPr="00BC1AA8">
        <w:rPr>
          <w:rFonts w:ascii="Book Antiqua" w:eastAsia="Times New Roman" w:hAnsi="Book Antiqua" w:cs="Book Antiqua"/>
          <w:color w:val="000000"/>
        </w:rPr>
        <w:t xml:space="preserve">Kushtetutës së Republikës së </w:t>
      </w:r>
      <w:r w:rsidR="00BC1AA8">
        <w:rPr>
          <w:rFonts w:ascii="Book Antiqua" w:eastAsia="Times New Roman" w:hAnsi="Book Antiqua" w:cs="Book Antiqua"/>
          <w:color w:val="000000"/>
        </w:rPr>
        <w:t>Kosovës</w:t>
      </w:r>
      <w:r w:rsidR="00757203">
        <w:rPr>
          <w:rFonts w:ascii="Book Antiqua" w:eastAsia="Times New Roman" w:hAnsi="Book Antiqua" w:cs="Book Antiqua"/>
          <w:color w:val="000000"/>
        </w:rPr>
        <w:t>,</w:t>
      </w:r>
      <w:r w:rsidR="00BC1AA8">
        <w:rPr>
          <w:rFonts w:ascii="Book Antiqua" w:eastAsia="Times New Roman" w:hAnsi="Book Antiqua" w:cs="Book Antiqua"/>
          <w:color w:val="000000"/>
        </w:rPr>
        <w:t xml:space="preserve"> </w:t>
      </w:r>
      <w:r w:rsidR="00757B11">
        <w:rPr>
          <w:rFonts w:ascii="Book Antiqua" w:eastAsia="Times New Roman" w:hAnsi="Book Antiqua" w:cs="Book Antiqua"/>
          <w:color w:val="000000"/>
        </w:rPr>
        <w:t>nenin 4</w:t>
      </w:r>
      <w:r w:rsidR="00BC1AA8" w:rsidRPr="00BC1AA8">
        <w:rPr>
          <w:rFonts w:ascii="Book Antiqua" w:eastAsia="Times New Roman" w:hAnsi="Book Antiqua" w:cs="Book Antiqua"/>
          <w:color w:val="000000"/>
        </w:rPr>
        <w:t xml:space="preserve"> të Ligjit Nr. 05/L-055 për Auditorin e Përgjithshëm dhe Zyrën Kombëtare të </w:t>
      </w:r>
      <w:proofErr w:type="spellStart"/>
      <w:r w:rsidR="00BC1AA8" w:rsidRPr="00BC1AA8">
        <w:rPr>
          <w:rFonts w:ascii="Book Antiqua" w:eastAsia="Times New Roman" w:hAnsi="Book Antiqua" w:cs="Book Antiqua"/>
          <w:color w:val="000000"/>
        </w:rPr>
        <w:t>Auditimit</w:t>
      </w:r>
      <w:proofErr w:type="spellEnd"/>
      <w:r w:rsidR="00BC1AA8" w:rsidRPr="00BC1AA8">
        <w:rPr>
          <w:rFonts w:ascii="Book Antiqua" w:eastAsia="Times New Roman" w:hAnsi="Book Antiqua" w:cs="Book Antiqua"/>
          <w:color w:val="000000"/>
        </w:rPr>
        <w:t xml:space="preserve"> të Republikës së Kosovës</w:t>
      </w:r>
      <w:r w:rsidR="003F47EE" w:rsidRPr="003F47EE">
        <w:rPr>
          <w:rFonts w:ascii="Book Antiqua" w:eastAsia="Times New Roman" w:hAnsi="Book Antiqua" w:cs="Book Antiqua"/>
          <w:color w:val="000000"/>
        </w:rPr>
        <w:t>,</w:t>
      </w:r>
      <w:r w:rsidR="00757203">
        <w:rPr>
          <w:rFonts w:ascii="Book Antiqua" w:eastAsia="Times New Roman" w:hAnsi="Book Antiqua" w:cs="Book Antiqua"/>
          <w:color w:val="000000"/>
        </w:rPr>
        <w:t xml:space="preserve"> si dhe</w:t>
      </w:r>
      <w:r w:rsidR="00BC1AA8">
        <w:rPr>
          <w:rFonts w:ascii="Book Antiqua" w:eastAsia="Times New Roman" w:hAnsi="Book Antiqua" w:cs="Book Antiqua"/>
          <w:color w:val="000000"/>
        </w:rPr>
        <w:t xml:space="preserve"> </w:t>
      </w:r>
      <w:r w:rsidR="00BC1AA8" w:rsidRPr="00BC1AA8">
        <w:rPr>
          <w:rFonts w:ascii="Book Antiqua" w:eastAsia="Times New Roman" w:hAnsi="Book Antiqua" w:cs="Book Antiqua"/>
          <w:color w:val="000000"/>
        </w:rPr>
        <w:t>Rregullore</w:t>
      </w:r>
      <w:r w:rsidR="00BC1AA8">
        <w:rPr>
          <w:rFonts w:ascii="Book Antiqua" w:eastAsia="Times New Roman" w:hAnsi="Book Antiqua" w:cs="Book Antiqua"/>
          <w:color w:val="000000"/>
        </w:rPr>
        <w:t>n (P) Nr. 01/2018 për Procesin e Propozimit të Emërimit t</w:t>
      </w:r>
      <w:r w:rsidR="00BC1AA8" w:rsidRPr="00BC1AA8">
        <w:rPr>
          <w:rFonts w:ascii="Book Antiqua" w:eastAsia="Times New Roman" w:hAnsi="Book Antiqua" w:cs="Book Antiqua"/>
          <w:color w:val="000000"/>
        </w:rPr>
        <w:t>ë Aud</w:t>
      </w:r>
      <w:r w:rsidR="00BC1AA8">
        <w:rPr>
          <w:rFonts w:ascii="Book Antiqua" w:eastAsia="Times New Roman" w:hAnsi="Book Antiqua" w:cs="Book Antiqua"/>
          <w:color w:val="000000"/>
        </w:rPr>
        <w:t>itorit të Përgjithshëm të Republikës t</w:t>
      </w:r>
      <w:r w:rsidR="00BC1AA8" w:rsidRPr="00BC1AA8">
        <w:rPr>
          <w:rFonts w:ascii="Book Antiqua" w:eastAsia="Times New Roman" w:hAnsi="Book Antiqua" w:cs="Book Antiqua"/>
          <w:color w:val="000000"/>
        </w:rPr>
        <w:t>ë Kosovës</w:t>
      </w:r>
      <w:r w:rsidR="00BC1AA8">
        <w:rPr>
          <w:rFonts w:ascii="Book Antiqua" w:eastAsia="Times New Roman" w:hAnsi="Book Antiqua" w:cs="Book Antiqua"/>
          <w:color w:val="000000"/>
        </w:rPr>
        <w:t>,</w:t>
      </w:r>
      <w:r w:rsidR="00BC1AA8" w:rsidRPr="00BC1AA8">
        <w:rPr>
          <w:rFonts w:ascii="Book Antiqua" w:eastAsia="Times New Roman" w:hAnsi="Book Antiqua" w:cs="Book Antiqua"/>
          <w:color w:val="000000"/>
        </w:rPr>
        <w:t xml:space="preserve"> </w:t>
      </w:r>
      <w:r w:rsidR="00BC1AA8">
        <w:rPr>
          <w:rFonts w:ascii="Book Antiqua" w:eastAsia="Times New Roman" w:hAnsi="Book Antiqua" w:cs="Book Antiqua"/>
          <w:color w:val="000000"/>
        </w:rPr>
        <w:t>Zyra e President</w:t>
      </w:r>
      <w:r w:rsidR="00745F3D">
        <w:rPr>
          <w:rFonts w:ascii="Book Antiqua" w:eastAsia="Times New Roman" w:hAnsi="Book Antiqua" w:cs="Book Antiqua"/>
          <w:color w:val="000000"/>
        </w:rPr>
        <w:t>es së</w:t>
      </w:r>
      <w:r w:rsidR="00BC1AA8">
        <w:rPr>
          <w:rFonts w:ascii="Book Antiqua" w:eastAsia="Times New Roman" w:hAnsi="Book Antiqua" w:cs="Book Antiqua"/>
          <w:color w:val="000000"/>
        </w:rPr>
        <w:t xml:space="preserve"> Republikës së Kosovës ka shpallur konkurs për përzgjedhjen e kandidatit për</w:t>
      </w:r>
      <w:r>
        <w:rPr>
          <w:rFonts w:ascii="Book Antiqua" w:eastAsia="Times New Roman" w:hAnsi="Book Antiqua" w:cs="Book Antiqua"/>
          <w:color w:val="000000"/>
        </w:rPr>
        <w:t xml:space="preserve"> Auditor të</w:t>
      </w:r>
      <w:r w:rsidR="00BC1AA8">
        <w:rPr>
          <w:rFonts w:ascii="Book Antiqua" w:eastAsia="Times New Roman" w:hAnsi="Book Antiqua" w:cs="Book Antiqua"/>
          <w:color w:val="000000"/>
        </w:rPr>
        <w:t xml:space="preserve"> Përgjithshëm, gjithashtu është</w:t>
      </w:r>
      <w:r>
        <w:rPr>
          <w:rFonts w:ascii="Book Antiqua" w:eastAsia="Times New Roman" w:hAnsi="Book Antiqua" w:cs="Book Antiqua"/>
          <w:color w:val="000000"/>
        </w:rPr>
        <w:t xml:space="preserve"> në proces të</w:t>
      </w:r>
      <w:r w:rsidR="00BC1AA8">
        <w:rPr>
          <w:rFonts w:ascii="Book Antiqua" w:eastAsia="Times New Roman" w:hAnsi="Book Antiqua" w:cs="Book Antiqua"/>
          <w:color w:val="000000"/>
        </w:rPr>
        <w:t xml:space="preserve"> emërimit</w:t>
      </w:r>
      <w:r>
        <w:rPr>
          <w:rFonts w:ascii="Book Antiqua" w:eastAsia="Times New Roman" w:hAnsi="Book Antiqua" w:cs="Book Antiqua"/>
          <w:color w:val="000000"/>
        </w:rPr>
        <w:t xml:space="preserve"> të</w:t>
      </w:r>
      <w:r w:rsidR="00BC1AA8">
        <w:rPr>
          <w:rFonts w:ascii="Book Antiqua" w:eastAsia="Times New Roman" w:hAnsi="Book Antiqua" w:cs="Book Antiqua"/>
          <w:color w:val="000000"/>
        </w:rPr>
        <w:t xml:space="preserve"> </w:t>
      </w:r>
      <w:r w:rsidR="00BC1AA8" w:rsidRPr="00BC1AA8">
        <w:rPr>
          <w:rFonts w:ascii="Book Antiqua" w:eastAsia="Times New Roman" w:hAnsi="Book Antiqua" w:cs="Book Antiqua"/>
          <w:color w:val="000000"/>
        </w:rPr>
        <w:t xml:space="preserve">Komisionit Përzgjedhës për Administrimin e Procesit të Përzgjedhjes së Kandidatit për Auditor të Përgjithshëm, </w:t>
      </w:r>
      <w:r w:rsidR="003F47EE" w:rsidRPr="003F47EE">
        <w:rPr>
          <w:rFonts w:ascii="Book Antiqua" w:eastAsia="Times New Roman" w:hAnsi="Book Antiqua" w:cs="Book Antiqua"/>
          <w:color w:val="000000"/>
        </w:rPr>
        <w:t>pjesë e të cilit duhet të jetë edhe një përfaqësues i shoqërisë civile, ekspert në fus</w:t>
      </w:r>
      <w:r w:rsidR="00745F3D">
        <w:rPr>
          <w:rFonts w:ascii="Book Antiqua" w:eastAsia="Times New Roman" w:hAnsi="Book Antiqua" w:cs="Book Antiqua"/>
          <w:color w:val="000000"/>
        </w:rPr>
        <w:t xml:space="preserve">hën e kontabilitetit, </w:t>
      </w:r>
      <w:proofErr w:type="spellStart"/>
      <w:r w:rsidR="00745F3D">
        <w:rPr>
          <w:rFonts w:ascii="Book Antiqua" w:eastAsia="Times New Roman" w:hAnsi="Book Antiqua" w:cs="Book Antiqua"/>
          <w:color w:val="000000"/>
        </w:rPr>
        <w:t>auditimit</w:t>
      </w:r>
      <w:proofErr w:type="spellEnd"/>
      <w:r w:rsidR="00745F3D">
        <w:rPr>
          <w:rFonts w:ascii="Book Antiqua" w:eastAsia="Times New Roman" w:hAnsi="Book Antiqua" w:cs="Book Antiqua"/>
          <w:color w:val="000000"/>
        </w:rPr>
        <w:t xml:space="preserve">, </w:t>
      </w:r>
      <w:r w:rsidR="00740278">
        <w:rPr>
          <w:rFonts w:ascii="Book Antiqua" w:eastAsia="Times New Roman" w:hAnsi="Book Antiqua" w:cs="Book Antiqua"/>
          <w:color w:val="000000"/>
        </w:rPr>
        <w:t>financave publike ose</w:t>
      </w:r>
      <w:r w:rsidR="003F47EE" w:rsidRPr="003F47EE">
        <w:rPr>
          <w:rFonts w:ascii="Book Antiqua" w:eastAsia="Times New Roman" w:hAnsi="Book Antiqua" w:cs="Book Antiqua"/>
          <w:color w:val="000000"/>
        </w:rPr>
        <w:t xml:space="preserve"> administratës publike</w:t>
      </w:r>
      <w:r w:rsidR="003F47EE" w:rsidRPr="003F47EE">
        <w:rPr>
          <w:rFonts w:ascii="Book Antiqua" w:eastAsia="Times New Roman" w:hAnsi="Book Antiqua" w:cs="Book Antiqua"/>
          <w:color w:val="222222"/>
        </w:rPr>
        <w:t>.</w:t>
      </w:r>
    </w:p>
    <w:p w:rsidR="003F47EE" w:rsidRPr="003F47EE" w:rsidRDefault="003F47EE" w:rsidP="003F47EE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color w:val="222222"/>
        </w:rPr>
      </w:pPr>
      <w:r w:rsidRPr="003F47EE">
        <w:rPr>
          <w:rFonts w:ascii="Book Antiqua" w:eastAsia="Times New Roman" w:hAnsi="Book Antiqua" w:cs="Times New Roman"/>
          <w:color w:val="222222"/>
        </w:rPr>
        <w:t>  </w:t>
      </w:r>
      <w:r w:rsidRPr="003F47EE">
        <w:rPr>
          <w:rFonts w:ascii="Book Antiqua" w:eastAsia="Times New Roman" w:hAnsi="Book Antiqua" w:cs="Times New Roman"/>
        </w:rPr>
        <w:t xml:space="preserve"> </w:t>
      </w:r>
    </w:p>
    <w:p w:rsidR="003F47EE" w:rsidRPr="003F47EE" w:rsidRDefault="00745B34" w:rsidP="0074027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Book Antiqua"/>
          <w:color w:val="000000"/>
        </w:rPr>
      </w:pPr>
      <w:r w:rsidRPr="00745B34">
        <w:rPr>
          <w:rFonts w:ascii="Book Antiqua" w:eastAsia="Times New Roman" w:hAnsi="Book Antiqua" w:cs="Book Antiqua"/>
          <w:color w:val="000000"/>
        </w:rPr>
        <w:t>Komisionit Përzgjedhës për Administrimin e Procesit të Përzgjedhjes së Kandidatit për Auditor të Përgjithshëm</w:t>
      </w:r>
      <w:r w:rsidR="003F47EE" w:rsidRPr="003F47EE">
        <w:rPr>
          <w:rFonts w:ascii="Book Antiqua" w:eastAsia="Times New Roman" w:hAnsi="Book Antiqua" w:cs="Book Antiqua"/>
          <w:color w:val="000000"/>
        </w:rPr>
        <w:t xml:space="preserve">, </w:t>
      </w:r>
      <w:r w:rsidR="00740278">
        <w:rPr>
          <w:rFonts w:ascii="Book Antiqua" w:eastAsia="Times New Roman" w:hAnsi="Book Antiqua" w:cs="Book Antiqua"/>
          <w:color w:val="000000"/>
        </w:rPr>
        <w:t xml:space="preserve">detyrat dhe përgjegjësit i ka të përcaktuara në </w:t>
      </w:r>
      <w:r w:rsidR="00740278" w:rsidRPr="00BC1AA8">
        <w:rPr>
          <w:rFonts w:ascii="Book Antiqua" w:eastAsia="Times New Roman" w:hAnsi="Book Antiqua" w:cs="Book Antiqua"/>
          <w:color w:val="000000"/>
        </w:rPr>
        <w:t>Ligji</w:t>
      </w:r>
      <w:r w:rsidR="00740278">
        <w:rPr>
          <w:rFonts w:ascii="Book Antiqua" w:eastAsia="Times New Roman" w:hAnsi="Book Antiqua" w:cs="Book Antiqua"/>
          <w:color w:val="000000"/>
        </w:rPr>
        <w:t>n</w:t>
      </w:r>
      <w:r w:rsidR="00740278" w:rsidRPr="00BC1AA8">
        <w:rPr>
          <w:rFonts w:ascii="Book Antiqua" w:eastAsia="Times New Roman" w:hAnsi="Book Antiqua" w:cs="Book Antiqua"/>
          <w:color w:val="000000"/>
        </w:rPr>
        <w:t xml:space="preserve"> Nr. 05/L-055 për Auditorin e Përgjithshëm dhe Zyrën Kombëtare të </w:t>
      </w:r>
      <w:proofErr w:type="spellStart"/>
      <w:r w:rsidR="00740278" w:rsidRPr="00BC1AA8">
        <w:rPr>
          <w:rFonts w:ascii="Book Antiqua" w:eastAsia="Times New Roman" w:hAnsi="Book Antiqua" w:cs="Book Antiqua"/>
          <w:color w:val="000000"/>
        </w:rPr>
        <w:t>Auditimit</w:t>
      </w:r>
      <w:proofErr w:type="spellEnd"/>
      <w:r w:rsidR="00740278" w:rsidRPr="00BC1AA8">
        <w:rPr>
          <w:rFonts w:ascii="Book Antiqua" w:eastAsia="Times New Roman" w:hAnsi="Book Antiqua" w:cs="Book Antiqua"/>
          <w:color w:val="000000"/>
        </w:rPr>
        <w:t xml:space="preserve"> të Republikës së Kosovës</w:t>
      </w:r>
      <w:r w:rsidR="00740278">
        <w:rPr>
          <w:rFonts w:ascii="Book Antiqua" w:eastAsia="Times New Roman" w:hAnsi="Book Antiqua" w:cs="Book Antiqua"/>
          <w:color w:val="000000"/>
        </w:rPr>
        <w:t xml:space="preserve"> dhe</w:t>
      </w:r>
      <w:r>
        <w:rPr>
          <w:rFonts w:ascii="Book Antiqua" w:eastAsia="Times New Roman" w:hAnsi="Book Antiqua" w:cs="Book Antiqua"/>
          <w:color w:val="000000"/>
        </w:rPr>
        <w:t xml:space="preserve"> </w:t>
      </w:r>
      <w:r w:rsidRPr="00745B34">
        <w:rPr>
          <w:rFonts w:ascii="Book Antiqua" w:eastAsia="Times New Roman" w:hAnsi="Book Antiqua" w:cs="Book Antiqua"/>
          <w:color w:val="000000"/>
        </w:rPr>
        <w:t>Rregulloren (P) Nr. 01/2018 për Procesin e Propozimit të Emërimit të Auditorit të Përgjithshëm të Republikës të Kosovës</w:t>
      </w:r>
      <w:r>
        <w:rPr>
          <w:rFonts w:ascii="Book Antiqua" w:eastAsia="Times New Roman" w:hAnsi="Book Antiqua" w:cs="Book Antiqua"/>
          <w:color w:val="000000"/>
        </w:rPr>
        <w:t xml:space="preserve"> e miratuar nga </w:t>
      </w:r>
      <w:r w:rsidR="00A62EBF">
        <w:rPr>
          <w:rFonts w:ascii="Book Antiqua" w:eastAsia="Times New Roman" w:hAnsi="Book Antiqua" w:cs="Book Antiqua"/>
          <w:color w:val="000000"/>
        </w:rPr>
        <w:t>Presidenti i Republikës së Kosovës (29.03.2018)</w:t>
      </w:r>
      <w:r w:rsidR="003F47EE" w:rsidRPr="003F47EE">
        <w:rPr>
          <w:rFonts w:ascii="Book Antiqua" w:eastAsia="Times New Roman" w:hAnsi="Book Antiqua" w:cs="Book Antiqua"/>
          <w:color w:val="000000"/>
        </w:rPr>
        <w:t xml:space="preserve">. </w:t>
      </w:r>
    </w:p>
    <w:p w:rsidR="003F47EE" w:rsidRDefault="003F47EE" w:rsidP="003F47E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Book Antiqua"/>
          <w:color w:val="000000"/>
        </w:rPr>
      </w:pPr>
    </w:p>
    <w:p w:rsidR="00F27DC1" w:rsidRDefault="00F27DC1" w:rsidP="003F47E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Book Antiqua"/>
          <w:color w:val="000000"/>
        </w:rPr>
      </w:pPr>
    </w:p>
    <w:p w:rsidR="00F27DC1" w:rsidRPr="003F47EE" w:rsidRDefault="00F27DC1" w:rsidP="003F47E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Book Antiqua"/>
          <w:color w:val="000000"/>
        </w:rPr>
      </w:pPr>
    </w:p>
    <w:p w:rsidR="003F47EE" w:rsidRPr="003F47EE" w:rsidRDefault="003F47EE" w:rsidP="003F47EE">
      <w:pPr>
        <w:spacing w:after="0" w:line="240" w:lineRule="auto"/>
        <w:jc w:val="both"/>
        <w:rPr>
          <w:rFonts w:ascii="Book Antiqua" w:eastAsia="Times New Roman" w:hAnsi="Book Antiqua" w:cs="Times New Roman"/>
          <w:b/>
        </w:rPr>
      </w:pPr>
      <w:r w:rsidRPr="003F47EE">
        <w:rPr>
          <w:rFonts w:ascii="Book Antiqua" w:eastAsia="Times New Roman" w:hAnsi="Book Antiqua" w:cs="Times New Roman"/>
          <w:b/>
        </w:rPr>
        <w:lastRenderedPageBreak/>
        <w:t>Me këtë thirrje kërkojmë që kandidatët që aplikojnë të plotësojnë këto kritere:</w:t>
      </w:r>
    </w:p>
    <w:p w:rsidR="003F47EE" w:rsidRPr="003F47EE" w:rsidRDefault="003F47EE" w:rsidP="003F47EE">
      <w:pPr>
        <w:spacing w:after="0" w:line="240" w:lineRule="auto"/>
        <w:jc w:val="both"/>
        <w:rPr>
          <w:rFonts w:ascii="Book Antiqua" w:eastAsia="Times New Roman" w:hAnsi="Book Antiqua" w:cs="Times New Roman"/>
          <w:b/>
        </w:rPr>
      </w:pPr>
    </w:p>
    <w:p w:rsidR="003F47EE" w:rsidRPr="003F47EE" w:rsidRDefault="003F47EE" w:rsidP="00F27DC1">
      <w:pPr>
        <w:numPr>
          <w:ilvl w:val="0"/>
          <w:numId w:val="1"/>
        </w:numPr>
        <w:spacing w:after="0" w:line="276" w:lineRule="auto"/>
        <w:jc w:val="both"/>
        <w:rPr>
          <w:rFonts w:ascii="Book Antiqua" w:eastAsia="Calibri" w:hAnsi="Book Antiqua" w:cs="Calibri"/>
        </w:rPr>
      </w:pPr>
      <w:r w:rsidRPr="003F47EE">
        <w:rPr>
          <w:rFonts w:ascii="Book Antiqua" w:eastAsia="Calibri" w:hAnsi="Book Antiqua" w:cs="Calibri"/>
        </w:rPr>
        <w:t>Të ken</w:t>
      </w:r>
      <w:r w:rsidR="00F27DC1">
        <w:rPr>
          <w:rFonts w:ascii="Book Antiqua" w:eastAsia="Calibri" w:hAnsi="Book Antiqua" w:cs="Calibri"/>
        </w:rPr>
        <w:t>ë përvojë të dëshmuar në fushën</w:t>
      </w:r>
      <w:r w:rsidRPr="003F47EE">
        <w:rPr>
          <w:rFonts w:ascii="Book Antiqua" w:eastAsia="Calibri" w:hAnsi="Book Antiqua" w:cs="Calibri"/>
        </w:rPr>
        <w:t xml:space="preserve"> përkatëse t</w:t>
      </w:r>
      <w:r w:rsidR="00F27DC1">
        <w:rPr>
          <w:rFonts w:ascii="Book Antiqua" w:eastAsia="Calibri" w:hAnsi="Book Antiqua" w:cs="Calibri"/>
        </w:rPr>
        <w:t>ë</w:t>
      </w:r>
      <w:r w:rsidRPr="003F47EE">
        <w:rPr>
          <w:rFonts w:ascii="Book Antiqua" w:eastAsia="Times New Roman" w:hAnsi="Book Antiqua" w:cs="Times New Roman"/>
        </w:rPr>
        <w:t xml:space="preserve"> kontabilitetit, </w:t>
      </w:r>
      <w:proofErr w:type="spellStart"/>
      <w:r w:rsidRPr="003F47EE">
        <w:rPr>
          <w:rFonts w:ascii="Book Antiqua" w:eastAsia="Times New Roman" w:hAnsi="Book Antiqua" w:cs="Times New Roman"/>
        </w:rPr>
        <w:t>auditimit</w:t>
      </w:r>
      <w:proofErr w:type="spellEnd"/>
      <w:r w:rsidR="00745F3D">
        <w:rPr>
          <w:rFonts w:ascii="Book Antiqua" w:eastAsia="Times New Roman" w:hAnsi="Book Antiqua" w:cs="Times New Roman"/>
        </w:rPr>
        <w:t>,</w:t>
      </w:r>
      <w:r w:rsidRPr="003F47EE">
        <w:rPr>
          <w:rFonts w:ascii="Book Antiqua" w:eastAsia="Times New Roman" w:hAnsi="Book Antiqua" w:cs="Times New Roman"/>
        </w:rPr>
        <w:t xml:space="preserve"> </w:t>
      </w:r>
      <w:r w:rsidR="00F27DC1">
        <w:rPr>
          <w:rFonts w:ascii="Book Antiqua" w:eastAsia="Times New Roman" w:hAnsi="Book Antiqua" w:cs="Times New Roman"/>
        </w:rPr>
        <w:t>financave publike ose administratë publike.</w:t>
      </w:r>
      <w:r w:rsidRPr="003F47EE">
        <w:rPr>
          <w:rFonts w:ascii="Book Antiqua" w:eastAsia="Times New Roman" w:hAnsi="Book Antiqua" w:cs="Times New Roman"/>
        </w:rPr>
        <w:t xml:space="preserve"> </w:t>
      </w:r>
    </w:p>
    <w:p w:rsidR="003F47EE" w:rsidRPr="003F47EE" w:rsidRDefault="003F47EE" w:rsidP="00F27DC1">
      <w:pPr>
        <w:numPr>
          <w:ilvl w:val="0"/>
          <w:numId w:val="1"/>
        </w:numPr>
        <w:spacing w:after="0" w:line="276" w:lineRule="auto"/>
        <w:jc w:val="both"/>
        <w:rPr>
          <w:rFonts w:ascii="Book Antiqua" w:eastAsia="Calibri" w:hAnsi="Book Antiqua" w:cs="Calibri"/>
        </w:rPr>
      </w:pPr>
      <w:r w:rsidRPr="003F47EE">
        <w:rPr>
          <w:rFonts w:ascii="Book Antiqua" w:eastAsia="Calibri" w:hAnsi="Book Antiqua" w:cs="Calibri"/>
        </w:rPr>
        <w:t>Të jenë të angazhuar në një organizatë të shoqërisë civile e cila për të paktën 3 vite të fundit ka fushë të veçantë të veprimtarisë fushën përkatëse (</w:t>
      </w:r>
      <w:r w:rsidR="00F27DC1" w:rsidRPr="003F47EE">
        <w:rPr>
          <w:rFonts w:ascii="Book Antiqua" w:eastAsia="Times New Roman" w:hAnsi="Book Antiqua" w:cs="Times New Roman"/>
        </w:rPr>
        <w:t xml:space="preserve">kontabilitetit, </w:t>
      </w:r>
      <w:proofErr w:type="spellStart"/>
      <w:r w:rsidR="00F27DC1" w:rsidRPr="003F47EE">
        <w:rPr>
          <w:rFonts w:ascii="Book Antiqua" w:eastAsia="Times New Roman" w:hAnsi="Book Antiqua" w:cs="Times New Roman"/>
        </w:rPr>
        <w:t>auditimit</w:t>
      </w:r>
      <w:proofErr w:type="spellEnd"/>
      <w:r w:rsidR="00F27DC1">
        <w:rPr>
          <w:rFonts w:ascii="Book Antiqua" w:eastAsia="Times New Roman" w:hAnsi="Book Antiqua" w:cs="Times New Roman"/>
        </w:rPr>
        <w:t>,</w:t>
      </w:r>
      <w:r w:rsidR="00F27DC1" w:rsidRPr="003F47EE">
        <w:rPr>
          <w:rFonts w:ascii="Book Antiqua" w:eastAsia="Times New Roman" w:hAnsi="Book Antiqua" w:cs="Times New Roman"/>
        </w:rPr>
        <w:t xml:space="preserve"> </w:t>
      </w:r>
      <w:r w:rsidR="00F27DC1">
        <w:rPr>
          <w:rFonts w:ascii="Book Antiqua" w:eastAsia="Times New Roman" w:hAnsi="Book Antiqua" w:cs="Times New Roman"/>
        </w:rPr>
        <w:t>financave publike ose administratë publike)</w:t>
      </w:r>
      <w:r w:rsidRPr="003F47EE">
        <w:rPr>
          <w:rFonts w:ascii="Book Antiqua" w:eastAsia="Times New Roman" w:hAnsi="Book Antiqua" w:cs="Times New Roman"/>
        </w:rPr>
        <w:t xml:space="preserve">. </w:t>
      </w:r>
    </w:p>
    <w:p w:rsidR="003F47EE" w:rsidRPr="003F47EE" w:rsidRDefault="003F47EE" w:rsidP="003F47EE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color w:val="222222"/>
        </w:rPr>
      </w:pPr>
      <w:r w:rsidRPr="003F47EE">
        <w:rPr>
          <w:rFonts w:ascii="Book Antiqua" w:eastAsia="Times New Roman" w:hAnsi="Book Antiqua" w:cs="Times New Roman"/>
          <w:color w:val="222222"/>
        </w:rPr>
        <w:t> </w:t>
      </w:r>
    </w:p>
    <w:p w:rsidR="003F47EE" w:rsidRPr="003F47EE" w:rsidRDefault="003F47EE" w:rsidP="003F47EE">
      <w:pPr>
        <w:spacing w:after="0" w:line="240" w:lineRule="auto"/>
        <w:rPr>
          <w:rFonts w:ascii="Book Antiqua" w:eastAsia="Times New Roman" w:hAnsi="Book Antiqua" w:cs="Calibri"/>
          <w:b/>
        </w:rPr>
      </w:pPr>
      <w:r w:rsidRPr="003F47EE">
        <w:rPr>
          <w:rFonts w:ascii="Book Antiqua" w:eastAsia="Times New Roman" w:hAnsi="Book Antiqua" w:cs="Calibri"/>
          <w:b/>
        </w:rPr>
        <w:t xml:space="preserve">Për të </w:t>
      </w:r>
      <w:proofErr w:type="spellStart"/>
      <w:r w:rsidRPr="003F47EE">
        <w:rPr>
          <w:rFonts w:ascii="Book Antiqua" w:eastAsia="Times New Roman" w:hAnsi="Book Antiqua" w:cs="Calibri"/>
          <w:b/>
        </w:rPr>
        <w:t>nominuar</w:t>
      </w:r>
      <w:proofErr w:type="spellEnd"/>
      <w:r w:rsidRPr="003F47EE">
        <w:rPr>
          <w:rFonts w:ascii="Book Antiqua" w:eastAsia="Times New Roman" w:hAnsi="Book Antiqua" w:cs="Calibri"/>
          <w:b/>
        </w:rPr>
        <w:t xml:space="preserve"> një kandidat/e, OSHC-ja duhet të dorëzojë dokumentet e mëposhtme:</w:t>
      </w:r>
    </w:p>
    <w:p w:rsidR="003F47EE" w:rsidRPr="003F47EE" w:rsidRDefault="003F47EE" w:rsidP="003F47EE">
      <w:pPr>
        <w:spacing w:after="0" w:line="240" w:lineRule="auto"/>
        <w:rPr>
          <w:rFonts w:ascii="Book Antiqua" w:eastAsia="Times New Roman" w:hAnsi="Book Antiqua" w:cs="Calibri"/>
        </w:rPr>
      </w:pPr>
    </w:p>
    <w:p w:rsidR="003F47EE" w:rsidRPr="003F47EE" w:rsidRDefault="003F47EE" w:rsidP="00F27DC1">
      <w:pPr>
        <w:numPr>
          <w:ilvl w:val="0"/>
          <w:numId w:val="2"/>
        </w:numPr>
        <w:spacing w:after="0" w:line="240" w:lineRule="auto"/>
        <w:jc w:val="both"/>
        <w:rPr>
          <w:rFonts w:ascii="Book Antiqua" w:eastAsia="Times New Roman" w:hAnsi="Book Antiqua" w:cs="Calibri"/>
        </w:rPr>
      </w:pPr>
      <w:r w:rsidRPr="003F47EE">
        <w:rPr>
          <w:rFonts w:ascii="Book Antiqua" w:eastAsia="Times New Roman" w:hAnsi="Book Antiqua" w:cs="Calibri"/>
        </w:rPr>
        <w:t>Një CV të kandidatit/</w:t>
      </w:r>
      <w:proofErr w:type="spellStart"/>
      <w:r w:rsidRPr="003F47EE">
        <w:rPr>
          <w:rFonts w:ascii="Book Antiqua" w:eastAsia="Times New Roman" w:hAnsi="Book Antiqua" w:cs="Calibri"/>
        </w:rPr>
        <w:t>es</w:t>
      </w:r>
      <w:proofErr w:type="spellEnd"/>
      <w:r w:rsidRPr="003F47EE">
        <w:rPr>
          <w:rFonts w:ascii="Book Antiqua" w:eastAsia="Times New Roman" w:hAnsi="Book Antiqua" w:cs="Calibri"/>
        </w:rPr>
        <w:t xml:space="preserve"> së </w:t>
      </w:r>
      <w:proofErr w:type="spellStart"/>
      <w:r w:rsidRPr="003F47EE">
        <w:rPr>
          <w:rFonts w:ascii="Book Antiqua" w:eastAsia="Times New Roman" w:hAnsi="Book Antiqua" w:cs="Calibri"/>
        </w:rPr>
        <w:t>nominuar</w:t>
      </w:r>
      <w:proofErr w:type="spellEnd"/>
    </w:p>
    <w:p w:rsidR="003F47EE" w:rsidRPr="003F47EE" w:rsidRDefault="003F47EE" w:rsidP="00F27DC1">
      <w:pPr>
        <w:numPr>
          <w:ilvl w:val="0"/>
          <w:numId w:val="2"/>
        </w:numPr>
        <w:spacing w:after="0" w:line="240" w:lineRule="auto"/>
        <w:jc w:val="both"/>
        <w:rPr>
          <w:rFonts w:ascii="Book Antiqua" w:eastAsia="Times New Roman" w:hAnsi="Book Antiqua" w:cs="Calibri"/>
        </w:rPr>
      </w:pPr>
      <w:r w:rsidRPr="003F47EE">
        <w:rPr>
          <w:rFonts w:ascii="Book Antiqua" w:eastAsia="Times New Roman" w:hAnsi="Book Antiqua" w:cs="Microsoft Sans Serif"/>
        </w:rPr>
        <w:t>Letër motivimi (</w:t>
      </w:r>
      <w:proofErr w:type="spellStart"/>
      <w:r w:rsidRPr="003F47EE">
        <w:rPr>
          <w:rFonts w:ascii="Book Antiqua" w:eastAsia="Times New Roman" w:hAnsi="Book Antiqua" w:cs="Microsoft Sans Serif"/>
        </w:rPr>
        <w:t>max</w:t>
      </w:r>
      <w:proofErr w:type="spellEnd"/>
      <w:r w:rsidRPr="003F47EE">
        <w:rPr>
          <w:rFonts w:ascii="Book Antiqua" w:eastAsia="Times New Roman" w:hAnsi="Book Antiqua" w:cs="Microsoft Sans Serif"/>
        </w:rPr>
        <w:t xml:space="preserve">. 1 faqe) si dëshmi për përvojën e tyre në OSHC dhe përvojën e  kandidatit në </w:t>
      </w:r>
      <w:r w:rsidRPr="003F47EE">
        <w:rPr>
          <w:rFonts w:ascii="Book Antiqua" w:eastAsia="Times New Roman" w:hAnsi="Book Antiqua" w:cs="Times New Roman"/>
          <w:bCs/>
          <w:iCs/>
        </w:rPr>
        <w:t xml:space="preserve">fushën përkatëse </w:t>
      </w:r>
    </w:p>
    <w:p w:rsidR="003F47EE" w:rsidRPr="003F47EE" w:rsidRDefault="003F47EE" w:rsidP="00F27DC1">
      <w:pPr>
        <w:numPr>
          <w:ilvl w:val="0"/>
          <w:numId w:val="2"/>
        </w:numPr>
        <w:spacing w:after="0" w:line="240" w:lineRule="auto"/>
        <w:jc w:val="both"/>
        <w:rPr>
          <w:rFonts w:ascii="Book Antiqua" w:eastAsia="Times New Roman" w:hAnsi="Book Antiqua" w:cs="Calibri"/>
        </w:rPr>
      </w:pPr>
      <w:r w:rsidRPr="003F47EE">
        <w:rPr>
          <w:rFonts w:ascii="Book Antiqua" w:eastAsia="Times New Roman" w:hAnsi="Book Antiqua" w:cs="Calibri"/>
        </w:rPr>
        <w:t>Certifikatën e regjistrimit të OJQ-së, dhe (</w:t>
      </w:r>
      <w:proofErr w:type="spellStart"/>
      <w:r w:rsidRPr="003F47EE">
        <w:rPr>
          <w:rFonts w:ascii="Book Antiqua" w:eastAsia="Times New Roman" w:hAnsi="Book Antiqua" w:cs="Calibri"/>
        </w:rPr>
        <w:t>max</w:t>
      </w:r>
      <w:proofErr w:type="spellEnd"/>
      <w:r w:rsidRPr="003F47EE">
        <w:rPr>
          <w:rFonts w:ascii="Book Antiqua" w:eastAsia="Times New Roman" w:hAnsi="Book Antiqua" w:cs="Calibri"/>
        </w:rPr>
        <w:t xml:space="preserve">. </w:t>
      </w:r>
      <w:proofErr w:type="spellStart"/>
      <w:r w:rsidRPr="003F47EE">
        <w:rPr>
          <w:rFonts w:ascii="Book Antiqua" w:eastAsia="Times New Roman" w:hAnsi="Book Antiqua" w:cs="Calibri"/>
        </w:rPr>
        <w:t>nje</w:t>
      </w:r>
      <w:proofErr w:type="spellEnd"/>
      <w:r w:rsidRPr="003F47EE">
        <w:rPr>
          <w:rFonts w:ascii="Book Antiqua" w:eastAsia="Times New Roman" w:hAnsi="Book Antiqua" w:cs="Calibri"/>
        </w:rPr>
        <w:t xml:space="preserve"> faqe)</w:t>
      </w:r>
      <w:r w:rsidR="00F27DC1">
        <w:rPr>
          <w:rFonts w:ascii="Book Antiqua" w:eastAsia="Times New Roman" w:hAnsi="Book Antiqua" w:cs="Calibri"/>
        </w:rPr>
        <w:t xml:space="preserve"> </w:t>
      </w:r>
      <w:r w:rsidRPr="003F47EE">
        <w:rPr>
          <w:rFonts w:ascii="Book Antiqua" w:eastAsia="Times New Roman" w:hAnsi="Book Antiqua" w:cs="Calibri"/>
        </w:rPr>
        <w:t xml:space="preserve">përshkrim për misionin dhe veprimtarinë e organizatës. </w:t>
      </w:r>
    </w:p>
    <w:p w:rsidR="003F47EE" w:rsidRPr="003F47EE" w:rsidRDefault="003F47EE" w:rsidP="003F47EE">
      <w:pPr>
        <w:spacing w:after="0" w:line="240" w:lineRule="auto"/>
        <w:rPr>
          <w:rFonts w:ascii="Book Antiqua" w:eastAsia="Times New Roman" w:hAnsi="Book Antiqua" w:cs="Calibri"/>
        </w:rPr>
      </w:pPr>
    </w:p>
    <w:p w:rsidR="003F47EE" w:rsidRPr="003F47EE" w:rsidRDefault="003F47EE" w:rsidP="003F47EE">
      <w:pPr>
        <w:spacing w:after="0" w:line="240" w:lineRule="auto"/>
        <w:rPr>
          <w:rFonts w:ascii="Book Antiqua" w:eastAsia="Times New Roman" w:hAnsi="Book Antiqua" w:cs="Calibri"/>
          <w:b/>
        </w:rPr>
      </w:pPr>
      <w:r w:rsidRPr="003F47EE">
        <w:rPr>
          <w:rFonts w:ascii="Book Antiqua" w:eastAsia="Times New Roman" w:hAnsi="Book Antiqua" w:cs="Calibri"/>
          <w:b/>
        </w:rPr>
        <w:t xml:space="preserve">Procesi i Nominimit dhe Përzgjedhjes </w:t>
      </w:r>
    </w:p>
    <w:p w:rsidR="003F47EE" w:rsidRPr="003F47EE" w:rsidRDefault="003F47EE" w:rsidP="003F47EE">
      <w:pPr>
        <w:spacing w:after="0" w:line="240" w:lineRule="auto"/>
        <w:rPr>
          <w:rFonts w:ascii="Book Antiqua" w:eastAsia="Times New Roman" w:hAnsi="Book Antiqua" w:cs="Calibri"/>
        </w:rPr>
      </w:pPr>
    </w:p>
    <w:p w:rsidR="003F47EE" w:rsidRPr="003F47EE" w:rsidRDefault="003F47EE" w:rsidP="00F27DC1">
      <w:pPr>
        <w:spacing w:after="0" w:line="240" w:lineRule="auto"/>
        <w:jc w:val="both"/>
        <w:rPr>
          <w:rFonts w:ascii="Book Antiqua" w:eastAsia="Times New Roman" w:hAnsi="Book Antiqua" w:cs="Calibri"/>
        </w:rPr>
      </w:pPr>
      <w:r w:rsidRPr="003F47EE">
        <w:rPr>
          <w:rFonts w:ascii="Book Antiqua" w:eastAsia="Times New Roman" w:hAnsi="Book Antiqua" w:cs="Calibri"/>
        </w:rPr>
        <w:t xml:space="preserve">Platforma </w:t>
      </w:r>
      <w:proofErr w:type="spellStart"/>
      <w:r w:rsidRPr="003F47EE">
        <w:rPr>
          <w:rFonts w:ascii="Book Antiqua" w:eastAsia="Times New Roman" w:hAnsi="Book Antiqua" w:cs="Calibri"/>
        </w:rPr>
        <w:t>CiviKos</w:t>
      </w:r>
      <w:proofErr w:type="spellEnd"/>
      <w:r w:rsidRPr="003F47EE">
        <w:rPr>
          <w:rFonts w:ascii="Book Antiqua" w:eastAsia="Times New Roman" w:hAnsi="Book Antiqua" w:cs="Calibri"/>
        </w:rPr>
        <w:t xml:space="preserve"> do t</w:t>
      </w:r>
      <w:r w:rsidRPr="003F47EE">
        <w:rPr>
          <w:rFonts w:ascii="Book Antiqua" w:eastAsia="Times New Roman" w:hAnsi="Book Antiqua" w:cs="Times New Roman"/>
          <w:bCs/>
          <w:iCs/>
        </w:rPr>
        <w:t xml:space="preserve">ë lehtësoj procesin e përzgjedhjes të përfaqësuesit të shoqërisë civile në këtë </w:t>
      </w:r>
      <w:r w:rsidR="00B05C30">
        <w:rPr>
          <w:rFonts w:ascii="Book Antiqua" w:eastAsia="Times New Roman" w:hAnsi="Book Antiqua" w:cs="Times New Roman"/>
          <w:bCs/>
          <w:iCs/>
        </w:rPr>
        <w:t>Komision</w:t>
      </w:r>
      <w:r w:rsidR="00B05C30" w:rsidRPr="00B05C30">
        <w:rPr>
          <w:rFonts w:ascii="Book Antiqua" w:eastAsia="Times New Roman" w:hAnsi="Book Antiqua" w:cs="Times New Roman"/>
          <w:bCs/>
          <w:iCs/>
        </w:rPr>
        <w:t xml:space="preserve"> Përzgjedhës për Administrimin e Procesit të Përzgjedhjes së Kandida</w:t>
      </w:r>
      <w:r w:rsidR="00B05C30">
        <w:rPr>
          <w:rFonts w:ascii="Book Antiqua" w:eastAsia="Times New Roman" w:hAnsi="Book Antiqua" w:cs="Times New Roman"/>
          <w:bCs/>
          <w:iCs/>
        </w:rPr>
        <w:t>tit për Auditor të Përgjithshëm</w:t>
      </w:r>
      <w:r w:rsidR="00B05C30" w:rsidRPr="00B05C30">
        <w:rPr>
          <w:rFonts w:ascii="Book Antiqua" w:eastAsia="Times New Roman" w:hAnsi="Book Antiqua" w:cs="Times New Roman"/>
          <w:bCs/>
          <w:iCs/>
        </w:rPr>
        <w:t>.</w:t>
      </w:r>
    </w:p>
    <w:p w:rsidR="003F47EE" w:rsidRPr="003F47EE" w:rsidRDefault="003F47EE" w:rsidP="003F47EE">
      <w:pPr>
        <w:spacing w:after="0" w:line="240" w:lineRule="auto"/>
        <w:rPr>
          <w:rFonts w:ascii="Book Antiqua" w:eastAsia="Times New Roman" w:hAnsi="Book Antiqua" w:cs="Calibri"/>
        </w:rPr>
      </w:pPr>
    </w:p>
    <w:p w:rsidR="003F47EE" w:rsidRPr="003F47EE" w:rsidRDefault="003F47EE" w:rsidP="003F47EE">
      <w:pPr>
        <w:spacing w:after="0" w:line="240" w:lineRule="auto"/>
        <w:rPr>
          <w:rFonts w:ascii="Book Antiqua" w:eastAsia="Times New Roman" w:hAnsi="Book Antiqua" w:cs="Calibri"/>
        </w:rPr>
      </w:pPr>
      <w:r w:rsidRPr="003F47EE">
        <w:rPr>
          <w:rFonts w:ascii="Book Antiqua" w:eastAsia="Times New Roman" w:hAnsi="Book Antiqua" w:cs="Calibri"/>
        </w:rPr>
        <w:t xml:space="preserve">Dokumentet e kompletuara duhet të dorëzohen përmes </w:t>
      </w:r>
      <w:proofErr w:type="spellStart"/>
      <w:r w:rsidRPr="003F47EE">
        <w:rPr>
          <w:rFonts w:ascii="Book Antiqua" w:eastAsia="Times New Roman" w:hAnsi="Book Antiqua" w:cs="Calibri"/>
        </w:rPr>
        <w:t>email</w:t>
      </w:r>
      <w:proofErr w:type="spellEnd"/>
      <w:r w:rsidRPr="003F47EE">
        <w:rPr>
          <w:rFonts w:ascii="Book Antiqua" w:eastAsia="Times New Roman" w:hAnsi="Book Antiqua" w:cs="Calibri"/>
        </w:rPr>
        <w:t xml:space="preserve">: </w:t>
      </w:r>
      <w:hyperlink r:id="rId7" w:history="1">
        <w:r w:rsidRPr="003F47EE">
          <w:rPr>
            <w:rFonts w:ascii="Book Antiqua" w:eastAsia="Times New Roman" w:hAnsi="Book Antiqua" w:cs="Calibri"/>
            <w:color w:val="0000FF"/>
            <w:u w:val="single"/>
          </w:rPr>
          <w:t>info@civikos.net</w:t>
        </w:r>
      </w:hyperlink>
      <w:r w:rsidRPr="003F47EE">
        <w:rPr>
          <w:rFonts w:ascii="Book Antiqua" w:eastAsia="Times New Roman" w:hAnsi="Book Antiqua" w:cs="Calibri"/>
        </w:rPr>
        <w:t>, ose përmes postes n</w:t>
      </w:r>
      <w:r w:rsidR="00F27DC1">
        <w:rPr>
          <w:rFonts w:ascii="Book Antiqua" w:eastAsia="Times New Roman" w:hAnsi="Book Antiqua" w:cs="Calibri"/>
        </w:rPr>
        <w:t>ë</w:t>
      </w:r>
      <w:r w:rsidRPr="003F47EE">
        <w:rPr>
          <w:rFonts w:ascii="Book Antiqua" w:eastAsia="Times New Roman" w:hAnsi="Book Antiqua" w:cs="Calibri"/>
        </w:rPr>
        <w:t xml:space="preserve"> adresën: Platforma </w:t>
      </w:r>
      <w:proofErr w:type="spellStart"/>
      <w:r w:rsidRPr="003F47EE">
        <w:rPr>
          <w:rFonts w:ascii="Book Antiqua" w:eastAsia="Times New Roman" w:hAnsi="Book Antiqua" w:cs="Calibri"/>
        </w:rPr>
        <w:t>CiviKos</w:t>
      </w:r>
      <w:proofErr w:type="spellEnd"/>
      <w:r w:rsidRPr="003F47EE">
        <w:rPr>
          <w:rFonts w:ascii="Book Antiqua" w:eastAsia="Times New Roman" w:hAnsi="Book Antiqua" w:cs="Calibri"/>
        </w:rPr>
        <w:t xml:space="preserve"> Rr. </w:t>
      </w:r>
      <w:proofErr w:type="spellStart"/>
      <w:r w:rsidRPr="003F47EE">
        <w:rPr>
          <w:rFonts w:ascii="Book Antiqua" w:eastAsia="Times New Roman" w:hAnsi="Book Antiqua" w:cs="Calibri"/>
        </w:rPr>
        <w:t>Bedri</w:t>
      </w:r>
      <w:proofErr w:type="spellEnd"/>
      <w:r w:rsidRPr="003F47EE">
        <w:rPr>
          <w:rFonts w:ascii="Book Antiqua" w:eastAsia="Times New Roman" w:hAnsi="Book Antiqua" w:cs="Calibri"/>
        </w:rPr>
        <w:t xml:space="preserve"> Pejani 7/A 10000 Prishtinë. </w:t>
      </w:r>
    </w:p>
    <w:p w:rsidR="003F47EE" w:rsidRPr="003F47EE" w:rsidRDefault="003F47EE" w:rsidP="003F47EE">
      <w:pPr>
        <w:spacing w:after="0" w:line="240" w:lineRule="auto"/>
        <w:rPr>
          <w:rFonts w:ascii="Book Antiqua" w:eastAsia="Times New Roman" w:hAnsi="Book Antiqua" w:cs="Calibri"/>
          <w:b/>
        </w:rPr>
      </w:pPr>
    </w:p>
    <w:p w:rsidR="003F47EE" w:rsidRPr="003F47EE" w:rsidRDefault="003F47EE" w:rsidP="003F47EE">
      <w:pPr>
        <w:spacing w:after="0" w:line="240" w:lineRule="auto"/>
        <w:rPr>
          <w:rFonts w:ascii="Book Antiqua" w:eastAsia="Times New Roman" w:hAnsi="Book Antiqua" w:cs="Calibri"/>
          <w:b/>
        </w:rPr>
      </w:pPr>
    </w:p>
    <w:p w:rsidR="003F47EE" w:rsidRPr="003F47EE" w:rsidRDefault="003F47EE" w:rsidP="003F47EE">
      <w:pPr>
        <w:spacing w:after="0" w:line="240" w:lineRule="auto"/>
        <w:rPr>
          <w:rFonts w:ascii="Book Antiqua" w:eastAsia="Times New Roman" w:hAnsi="Book Antiqua" w:cs="Calibri"/>
          <w:b/>
        </w:rPr>
      </w:pPr>
      <w:r w:rsidRPr="003F47EE">
        <w:rPr>
          <w:rFonts w:ascii="Book Antiqua" w:eastAsia="Times New Roman" w:hAnsi="Book Antiqua" w:cs="Calibri"/>
          <w:b/>
        </w:rPr>
        <w:t>Afati i fundit për dorëzi</w:t>
      </w:r>
      <w:r w:rsidR="00745F3D">
        <w:rPr>
          <w:rFonts w:ascii="Book Antiqua" w:eastAsia="Times New Roman" w:hAnsi="Book Antiqua" w:cs="Calibri"/>
          <w:b/>
        </w:rPr>
        <w:t xml:space="preserve">min e dokumenteve është data: </w:t>
      </w:r>
      <w:r w:rsidR="00102B94">
        <w:rPr>
          <w:rFonts w:ascii="Book Antiqua" w:eastAsia="Times New Roman" w:hAnsi="Book Antiqua" w:cs="Calibri"/>
          <w:b/>
        </w:rPr>
        <w:t>30.04.2021 ora 17:00</w:t>
      </w:r>
      <w:bookmarkStart w:id="0" w:name="_GoBack"/>
      <w:bookmarkEnd w:id="0"/>
    </w:p>
    <w:p w:rsidR="003F47EE" w:rsidRPr="003F47EE" w:rsidRDefault="003F47EE" w:rsidP="003F47EE">
      <w:pPr>
        <w:spacing w:after="0" w:line="240" w:lineRule="auto"/>
        <w:rPr>
          <w:rFonts w:ascii="Book Antiqua" w:eastAsia="Times New Roman" w:hAnsi="Book Antiqua" w:cs="Calibri"/>
          <w:b/>
          <w:i/>
          <w:u w:val="single"/>
        </w:rPr>
      </w:pPr>
    </w:p>
    <w:p w:rsidR="003F47EE" w:rsidRPr="003F47EE" w:rsidRDefault="003F47EE" w:rsidP="003F47EE">
      <w:pPr>
        <w:spacing w:after="0" w:line="240" w:lineRule="auto"/>
        <w:rPr>
          <w:rFonts w:ascii="Book Antiqua" w:eastAsia="Times New Roman" w:hAnsi="Book Antiqua" w:cs="Calibri"/>
          <w:b/>
          <w:i/>
          <w:u w:val="single"/>
        </w:rPr>
      </w:pPr>
      <w:r w:rsidRPr="003F47EE">
        <w:rPr>
          <w:rFonts w:ascii="Book Antiqua" w:eastAsia="Times New Roman" w:hAnsi="Book Antiqua" w:cs="Calibri"/>
          <w:b/>
          <w:i/>
          <w:u w:val="single"/>
        </w:rPr>
        <w:t>SHENIM: Kjo thirrje është e hapur për te gjitha organizatat e shoqërisë civile t</w:t>
      </w:r>
      <w:r w:rsidRPr="003F47EE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3F47EE">
        <w:rPr>
          <w:rFonts w:ascii="Book Antiqua" w:eastAsia="Times New Roman" w:hAnsi="Book Antiqua" w:cs="Calibri"/>
          <w:b/>
          <w:i/>
          <w:u w:val="single"/>
        </w:rPr>
        <w:t xml:space="preserve"> regjistruara n</w:t>
      </w:r>
      <w:r w:rsidRPr="003F47E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ë</w:t>
      </w:r>
      <w:r w:rsidRPr="003F47EE">
        <w:rPr>
          <w:rFonts w:ascii="Book Antiqua" w:eastAsia="Times New Roman" w:hAnsi="Book Antiqua" w:cs="Calibri"/>
          <w:b/>
          <w:i/>
          <w:u w:val="single"/>
        </w:rPr>
        <w:t xml:space="preserve"> Kosov</w:t>
      </w:r>
      <w:r w:rsidRPr="003F47EE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3F47EE">
        <w:rPr>
          <w:rFonts w:ascii="Book Antiqua" w:eastAsia="Times New Roman" w:hAnsi="Book Antiqua" w:cs="Calibri"/>
          <w:b/>
          <w:i/>
          <w:u w:val="single"/>
        </w:rPr>
        <w:t xml:space="preserve"> dhe nuk limitohet n</w:t>
      </w:r>
      <w:r w:rsidRPr="003F47E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ë anëtarësinë në Platformën </w:t>
      </w:r>
      <w:proofErr w:type="spellStart"/>
      <w:r w:rsidRPr="003F47E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CiviKos</w:t>
      </w:r>
      <w:proofErr w:type="spellEnd"/>
      <w:r w:rsidRPr="003F47E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.</w:t>
      </w:r>
    </w:p>
    <w:p w:rsidR="003F47EE" w:rsidRPr="003F47EE" w:rsidRDefault="003F47EE" w:rsidP="003F47EE">
      <w:pPr>
        <w:spacing w:after="0" w:line="240" w:lineRule="auto"/>
        <w:rPr>
          <w:rFonts w:ascii="Book Antiqua" w:eastAsia="Times New Roman" w:hAnsi="Book Antiqua" w:cs="Calibri"/>
          <w:b/>
        </w:rPr>
      </w:pPr>
    </w:p>
    <w:p w:rsidR="003F47EE" w:rsidRPr="003F47EE" w:rsidRDefault="003F47EE" w:rsidP="003F47EE">
      <w:pPr>
        <w:spacing w:after="0" w:line="240" w:lineRule="auto"/>
        <w:rPr>
          <w:rFonts w:ascii="Book Antiqua" w:eastAsia="Times New Roman" w:hAnsi="Book Antiqua" w:cs="Calibri"/>
          <w:b/>
        </w:rPr>
      </w:pPr>
      <w:r w:rsidRPr="003F47EE">
        <w:rPr>
          <w:rFonts w:ascii="Book Antiqua" w:eastAsia="Times New Roman" w:hAnsi="Book Antiqua" w:cs="Calibri"/>
          <w:b/>
        </w:rPr>
        <w:t>Në Rast të Procedurave të Votimit</w:t>
      </w:r>
    </w:p>
    <w:p w:rsidR="003F47EE" w:rsidRPr="003F47EE" w:rsidRDefault="003F47EE" w:rsidP="003F47EE">
      <w:pPr>
        <w:spacing w:after="0" w:line="240" w:lineRule="auto"/>
        <w:rPr>
          <w:rFonts w:ascii="Book Antiqua" w:eastAsia="Times New Roman" w:hAnsi="Book Antiqua" w:cs="Calibri"/>
          <w:b/>
        </w:rPr>
      </w:pPr>
    </w:p>
    <w:p w:rsidR="003F47EE" w:rsidRPr="003F47EE" w:rsidRDefault="003F47EE" w:rsidP="00F27DC1">
      <w:pPr>
        <w:spacing w:after="0" w:line="240" w:lineRule="auto"/>
        <w:jc w:val="both"/>
        <w:rPr>
          <w:rFonts w:ascii="Book Antiqua" w:eastAsia="Times New Roman" w:hAnsi="Book Antiqua" w:cs="Calibri"/>
        </w:rPr>
      </w:pPr>
      <w:r w:rsidRPr="003F47EE">
        <w:rPr>
          <w:rFonts w:ascii="Book Antiqua" w:eastAsia="Times New Roman" w:hAnsi="Book Antiqua" w:cs="Calibri"/>
        </w:rPr>
        <w:t xml:space="preserve">Në rast se kemi më shumë se 1 kandidat që i plotësojnë kriteret atëherë do të shkohet me procedura të votimit, sipas Rregullores së Punës të </w:t>
      </w:r>
      <w:proofErr w:type="spellStart"/>
      <w:r w:rsidRPr="003F47EE">
        <w:rPr>
          <w:rFonts w:ascii="Book Antiqua" w:eastAsia="Times New Roman" w:hAnsi="Book Antiqua" w:cs="Calibri"/>
        </w:rPr>
        <w:t>CiviKos</w:t>
      </w:r>
      <w:proofErr w:type="spellEnd"/>
      <w:r w:rsidRPr="003F47EE">
        <w:rPr>
          <w:rFonts w:ascii="Book Antiqua" w:eastAsia="Times New Roman" w:hAnsi="Book Antiqua" w:cs="Calibri"/>
        </w:rPr>
        <w:t xml:space="preserve">. Kandidati që merr më së shumti vota do të jetë pjesë e </w:t>
      </w:r>
      <w:r w:rsidR="00A62EBF" w:rsidRPr="00A62EBF">
        <w:rPr>
          <w:rFonts w:ascii="Book Antiqua" w:eastAsia="Times New Roman" w:hAnsi="Book Antiqua" w:cs="Times New Roman"/>
        </w:rPr>
        <w:t>Komisionit Përzgjedhës për Administrimin e Procesit të Përzgjedhjes së Kandidatit për Auditor të Përgjithshëm</w:t>
      </w:r>
      <w:r w:rsidRPr="003F47EE">
        <w:rPr>
          <w:rFonts w:ascii="Book Antiqua" w:eastAsia="Times New Roman" w:hAnsi="Book Antiqua" w:cs="Times New Roman"/>
        </w:rPr>
        <w:t>.</w:t>
      </w:r>
      <w:r w:rsidRPr="003F47EE">
        <w:rPr>
          <w:rFonts w:ascii="Book Antiqua" w:eastAsia="Times New Roman" w:hAnsi="Book Antiqua" w:cs="Calibri"/>
        </w:rPr>
        <w:t xml:space="preserve"> </w:t>
      </w:r>
    </w:p>
    <w:p w:rsidR="003F47EE" w:rsidRPr="003F47EE" w:rsidRDefault="003F47EE" w:rsidP="00F27DC1">
      <w:pPr>
        <w:spacing w:after="0" w:line="240" w:lineRule="auto"/>
        <w:jc w:val="both"/>
        <w:rPr>
          <w:rFonts w:ascii="Book Antiqua" w:eastAsia="Times New Roman" w:hAnsi="Book Antiqua" w:cs="Calibri"/>
        </w:rPr>
      </w:pPr>
    </w:p>
    <w:p w:rsidR="003F47EE" w:rsidRPr="003F47EE" w:rsidRDefault="003F47EE" w:rsidP="00F27DC1">
      <w:pPr>
        <w:spacing w:after="0" w:line="240" w:lineRule="auto"/>
        <w:jc w:val="both"/>
        <w:rPr>
          <w:rFonts w:ascii="Book Antiqua" w:eastAsia="Times New Roman" w:hAnsi="Book Antiqua" w:cs="Calibri"/>
        </w:rPr>
      </w:pPr>
      <w:r w:rsidRPr="003F47EE">
        <w:rPr>
          <w:rFonts w:ascii="Book Antiqua" w:eastAsia="Times New Roman" w:hAnsi="Book Antiqua" w:cs="Calibri"/>
        </w:rPr>
        <w:t xml:space="preserve">Pas përfundimit të nominimit, paneli i përbërë nga një përfaqësues i Sekretariatit të Platformës </w:t>
      </w:r>
      <w:proofErr w:type="spellStart"/>
      <w:r w:rsidRPr="003F47EE">
        <w:rPr>
          <w:rFonts w:ascii="Book Antiqua" w:eastAsia="Times New Roman" w:hAnsi="Book Antiqua" w:cs="Calibri"/>
        </w:rPr>
        <w:t>CiviKos</w:t>
      </w:r>
      <w:proofErr w:type="spellEnd"/>
      <w:r w:rsidRPr="003F47EE">
        <w:rPr>
          <w:rFonts w:ascii="Book Antiqua" w:eastAsia="Times New Roman" w:hAnsi="Book Antiqua" w:cs="Calibri"/>
        </w:rPr>
        <w:t xml:space="preserve">, një anëtar i Bordit të </w:t>
      </w:r>
      <w:proofErr w:type="spellStart"/>
      <w:r w:rsidRPr="003F47EE">
        <w:rPr>
          <w:rFonts w:ascii="Book Antiqua" w:eastAsia="Times New Roman" w:hAnsi="Book Antiqua" w:cs="Calibri"/>
        </w:rPr>
        <w:t>CiviKos</w:t>
      </w:r>
      <w:proofErr w:type="spellEnd"/>
      <w:r w:rsidRPr="003F47EE">
        <w:rPr>
          <w:rFonts w:ascii="Book Antiqua" w:eastAsia="Times New Roman" w:hAnsi="Book Antiqua" w:cs="Calibri"/>
        </w:rPr>
        <w:t xml:space="preserve"> dhe një përfaqësues i  </w:t>
      </w:r>
      <w:r w:rsidR="004E4196">
        <w:rPr>
          <w:rFonts w:ascii="Book Antiqua" w:eastAsia="Times New Roman" w:hAnsi="Book Antiqua" w:cs="Calibri"/>
        </w:rPr>
        <w:t>Zyrës së Presidentes</w:t>
      </w:r>
      <w:r w:rsidRPr="003F47EE">
        <w:rPr>
          <w:rFonts w:ascii="Book Antiqua" w:eastAsia="Times New Roman" w:hAnsi="Book Antiqua" w:cs="Calibri"/>
        </w:rPr>
        <w:t xml:space="preserve"> do të verifikojë nëse kandidatët e </w:t>
      </w:r>
      <w:proofErr w:type="spellStart"/>
      <w:r w:rsidRPr="003F47EE">
        <w:rPr>
          <w:rFonts w:ascii="Book Antiqua" w:eastAsia="Times New Roman" w:hAnsi="Book Antiqua" w:cs="Calibri"/>
        </w:rPr>
        <w:t>nominuar</w:t>
      </w:r>
      <w:proofErr w:type="spellEnd"/>
      <w:r w:rsidRPr="003F47EE">
        <w:rPr>
          <w:rFonts w:ascii="Book Antiqua" w:eastAsia="Times New Roman" w:hAnsi="Book Antiqua" w:cs="Calibri"/>
        </w:rPr>
        <w:t xml:space="preserve"> i plotësojnë kriteret e kërkuara. Të gjithë kandidatët që konstatohet që i plotësojnë kriteret e kërkuara do të përfshihen në listën përfundimtare për votim.</w:t>
      </w:r>
    </w:p>
    <w:p w:rsidR="003F47EE" w:rsidRPr="003F47EE" w:rsidRDefault="003F47EE" w:rsidP="003F47EE">
      <w:pPr>
        <w:spacing w:after="0" w:line="240" w:lineRule="auto"/>
        <w:rPr>
          <w:rFonts w:ascii="Book Antiqua" w:eastAsia="Times New Roman" w:hAnsi="Book Antiqua" w:cs="Calibri"/>
        </w:rPr>
      </w:pPr>
    </w:p>
    <w:p w:rsidR="003F47EE" w:rsidRPr="003F47EE" w:rsidRDefault="003F47EE" w:rsidP="003F47EE">
      <w:pPr>
        <w:spacing w:after="0" w:line="240" w:lineRule="auto"/>
        <w:jc w:val="both"/>
        <w:rPr>
          <w:rFonts w:ascii="Book Antiqua" w:eastAsia="Times New Roman" w:hAnsi="Book Antiqua" w:cs="Calibri"/>
        </w:rPr>
      </w:pPr>
      <w:r w:rsidRPr="003F47EE">
        <w:rPr>
          <w:rFonts w:ascii="Book Antiqua" w:eastAsia="Times New Roman" w:hAnsi="Book Antiqua" w:cs="Calibri"/>
        </w:rPr>
        <w:t xml:space="preserve">Menjëherë pas përpilimit të listës përfundimtare për votim, të gjitha </w:t>
      </w:r>
      <w:proofErr w:type="spellStart"/>
      <w:r w:rsidRPr="003F47EE">
        <w:rPr>
          <w:rFonts w:ascii="Book Antiqua" w:eastAsia="Times New Roman" w:hAnsi="Book Antiqua" w:cs="Calibri"/>
        </w:rPr>
        <w:t>OShC</w:t>
      </w:r>
      <w:proofErr w:type="spellEnd"/>
      <w:r w:rsidRPr="003F47EE">
        <w:rPr>
          <w:rFonts w:ascii="Book Antiqua" w:eastAsia="Times New Roman" w:hAnsi="Book Antiqua" w:cs="Calibri"/>
        </w:rPr>
        <w:t>-të e regjistruara mund të votojnë për kandidatët e tyre të preferuar brenda një afati prej 5 ditësh nga hapja e procesit të votimit. Votuesit mund të hedhin votën e tyre me e-</w:t>
      </w:r>
      <w:proofErr w:type="spellStart"/>
      <w:r w:rsidRPr="003F47EE">
        <w:rPr>
          <w:rFonts w:ascii="Book Antiqua" w:eastAsia="Times New Roman" w:hAnsi="Book Antiqua" w:cs="Calibri"/>
        </w:rPr>
        <w:t>mail</w:t>
      </w:r>
      <w:proofErr w:type="spellEnd"/>
      <w:r w:rsidRPr="003F47EE">
        <w:rPr>
          <w:rFonts w:ascii="Book Antiqua" w:eastAsia="Times New Roman" w:hAnsi="Book Antiqua" w:cs="Calibri"/>
        </w:rPr>
        <w:t xml:space="preserve">, postë të rregullt ose personalisht në </w:t>
      </w:r>
      <w:r w:rsidRPr="003F47EE">
        <w:rPr>
          <w:rFonts w:ascii="Book Antiqua" w:eastAsia="Times New Roman" w:hAnsi="Book Antiqua" w:cs="Calibri"/>
        </w:rPr>
        <w:lastRenderedPageBreak/>
        <w:t xml:space="preserve">zyrën e </w:t>
      </w:r>
      <w:proofErr w:type="spellStart"/>
      <w:r w:rsidRPr="003F47EE">
        <w:rPr>
          <w:rFonts w:ascii="Book Antiqua" w:eastAsia="Times New Roman" w:hAnsi="Book Antiqua" w:cs="Calibri"/>
        </w:rPr>
        <w:t>CiviKos</w:t>
      </w:r>
      <w:proofErr w:type="spellEnd"/>
      <w:r w:rsidRPr="003F47EE">
        <w:rPr>
          <w:rFonts w:ascii="Book Antiqua" w:eastAsia="Times New Roman" w:hAnsi="Book Antiqua" w:cs="Calibri"/>
        </w:rPr>
        <w:t xml:space="preserve">. Votuesit mund të votojnë në mënyrë anonime me hedhjen e votës së tyre në kutinë e votimit në zyrën e </w:t>
      </w:r>
      <w:proofErr w:type="spellStart"/>
      <w:r w:rsidRPr="003F47EE">
        <w:rPr>
          <w:rFonts w:ascii="Book Antiqua" w:eastAsia="Times New Roman" w:hAnsi="Book Antiqua" w:cs="Calibri"/>
        </w:rPr>
        <w:t>CiviKos</w:t>
      </w:r>
      <w:proofErr w:type="spellEnd"/>
      <w:r w:rsidRPr="003F47EE">
        <w:rPr>
          <w:rFonts w:ascii="Book Antiqua" w:eastAsia="Times New Roman" w:hAnsi="Book Antiqua" w:cs="Calibri"/>
        </w:rPr>
        <w:t>-it. Në cilëndo mënyrë të votimit, fletëvotimit duhet t’i bashkëngjitet edhe kopja e certifikatës së regjistrimit të organizatës.</w:t>
      </w:r>
    </w:p>
    <w:p w:rsidR="003F47EE" w:rsidRPr="003F47EE" w:rsidRDefault="003F47EE" w:rsidP="003F47EE">
      <w:pPr>
        <w:spacing w:after="0" w:line="240" w:lineRule="auto"/>
        <w:rPr>
          <w:rFonts w:ascii="Book Antiqua" w:eastAsia="Times New Roman" w:hAnsi="Book Antiqua" w:cs="Calibri"/>
        </w:rPr>
      </w:pPr>
    </w:p>
    <w:p w:rsidR="003F47EE" w:rsidRPr="003F47EE" w:rsidRDefault="003F47EE" w:rsidP="003F47EE">
      <w:pPr>
        <w:spacing w:after="0" w:line="240" w:lineRule="auto"/>
        <w:jc w:val="both"/>
        <w:rPr>
          <w:rFonts w:ascii="Book Antiqua" w:eastAsia="Times New Roman" w:hAnsi="Book Antiqua" w:cs="Calibri"/>
        </w:rPr>
      </w:pPr>
      <w:r w:rsidRPr="003F47EE">
        <w:rPr>
          <w:rFonts w:ascii="Book Antiqua" w:eastAsia="Times New Roman" w:hAnsi="Book Antiqua" w:cs="Calibri"/>
        </w:rPr>
        <w:t xml:space="preserve">Procesi i votimit do të organizohet dhe menaxhohet nga një komision i përbërë nga personeli i Sekretariatit të Platformës </w:t>
      </w:r>
      <w:proofErr w:type="spellStart"/>
      <w:r w:rsidRPr="003F47EE">
        <w:rPr>
          <w:rFonts w:ascii="Book Antiqua" w:eastAsia="Times New Roman" w:hAnsi="Book Antiqua" w:cs="Calibri"/>
        </w:rPr>
        <w:t>CiviKos</w:t>
      </w:r>
      <w:proofErr w:type="spellEnd"/>
      <w:r w:rsidRPr="003F47EE">
        <w:rPr>
          <w:rFonts w:ascii="Book Antiqua" w:eastAsia="Times New Roman" w:hAnsi="Book Antiqua" w:cs="Calibri"/>
        </w:rPr>
        <w:t xml:space="preserve">. Pas zgjedhjeve, Komisioni shqyrton dhe numëron fletëvotimet dhe përcakton se cili(a) kandidat(e) ka marrë numrin më të madh të votave. Nëse dy kandidatë marrin numrin e barabartë të votave, vendi si përfaqësues i </w:t>
      </w:r>
      <w:proofErr w:type="spellStart"/>
      <w:r w:rsidRPr="003F47EE">
        <w:rPr>
          <w:rFonts w:ascii="Book Antiqua" w:eastAsia="Times New Roman" w:hAnsi="Book Antiqua" w:cs="Calibri"/>
        </w:rPr>
        <w:t>OSh</w:t>
      </w:r>
      <w:r w:rsidR="00F27DC1">
        <w:rPr>
          <w:rFonts w:ascii="Book Antiqua" w:eastAsia="Times New Roman" w:hAnsi="Book Antiqua" w:cs="Calibri"/>
        </w:rPr>
        <w:t>C</w:t>
      </w:r>
      <w:proofErr w:type="spellEnd"/>
      <w:r w:rsidRPr="003F47EE">
        <w:rPr>
          <w:rFonts w:ascii="Book Antiqua" w:eastAsia="Times New Roman" w:hAnsi="Book Antiqua" w:cs="Calibri"/>
        </w:rPr>
        <w:t>-ve do të përcaktohet me short në mes tyre.</w:t>
      </w:r>
    </w:p>
    <w:p w:rsidR="003F47EE" w:rsidRPr="003F47EE" w:rsidRDefault="003F47EE" w:rsidP="003F47EE">
      <w:pPr>
        <w:spacing w:after="0" w:line="240" w:lineRule="auto"/>
        <w:rPr>
          <w:rFonts w:ascii="Book Antiqua" w:eastAsia="Times New Roman" w:hAnsi="Book Antiqua" w:cs="Calibri"/>
        </w:rPr>
      </w:pPr>
    </w:p>
    <w:p w:rsidR="003F47EE" w:rsidRPr="003F47EE" w:rsidRDefault="003F47EE" w:rsidP="003F47EE">
      <w:pPr>
        <w:spacing w:after="0" w:line="240" w:lineRule="auto"/>
        <w:jc w:val="both"/>
        <w:rPr>
          <w:rFonts w:ascii="Book Antiqua" w:eastAsia="Times New Roman" w:hAnsi="Book Antiqua" w:cs="Calibri"/>
        </w:rPr>
      </w:pPr>
      <w:r w:rsidRPr="003F47EE">
        <w:rPr>
          <w:rFonts w:ascii="Book Antiqua" w:eastAsia="Times New Roman" w:hAnsi="Book Antiqua" w:cs="Calibri"/>
        </w:rPr>
        <w:t xml:space="preserve">Për të reflektuar </w:t>
      </w:r>
      <w:proofErr w:type="spellStart"/>
      <w:r w:rsidRPr="003F47EE">
        <w:rPr>
          <w:rFonts w:ascii="Book Antiqua" w:eastAsia="Times New Roman" w:hAnsi="Book Antiqua" w:cs="Calibri"/>
        </w:rPr>
        <w:t>diversitetin</w:t>
      </w:r>
      <w:proofErr w:type="spellEnd"/>
      <w:r w:rsidRPr="003F47EE">
        <w:rPr>
          <w:rFonts w:ascii="Book Antiqua" w:eastAsia="Times New Roman" w:hAnsi="Book Antiqua" w:cs="Calibri"/>
        </w:rPr>
        <w:t xml:space="preserve"> shoqëror dhe të shoqërisë civile në Kosovë, inkurajohet nominimi i femrave, anëtarëve të komuniteteve jo-shumicë dhe grupeve të </w:t>
      </w:r>
      <w:proofErr w:type="spellStart"/>
      <w:r w:rsidRPr="003F47EE">
        <w:rPr>
          <w:rFonts w:ascii="Book Antiqua" w:eastAsia="Times New Roman" w:hAnsi="Book Antiqua" w:cs="Calibri"/>
        </w:rPr>
        <w:t>nënpërfaqësuara</w:t>
      </w:r>
      <w:proofErr w:type="spellEnd"/>
      <w:r w:rsidRPr="003F47EE">
        <w:rPr>
          <w:rFonts w:ascii="Book Antiqua" w:eastAsia="Times New Roman" w:hAnsi="Book Antiqua" w:cs="Calibri"/>
        </w:rPr>
        <w:t>.</w:t>
      </w:r>
    </w:p>
    <w:p w:rsidR="003F47EE" w:rsidRPr="003F47EE" w:rsidRDefault="003F47EE" w:rsidP="003F47EE">
      <w:pPr>
        <w:spacing w:after="0" w:line="240" w:lineRule="auto"/>
        <w:rPr>
          <w:rFonts w:ascii="Book Antiqua" w:eastAsia="Times New Roman" w:hAnsi="Book Antiqua" w:cs="Calibri"/>
        </w:rPr>
      </w:pPr>
    </w:p>
    <w:p w:rsidR="003F47EE" w:rsidRPr="003F47EE" w:rsidRDefault="003F47EE" w:rsidP="003F47EE">
      <w:pPr>
        <w:spacing w:after="0" w:line="240" w:lineRule="auto"/>
        <w:rPr>
          <w:rFonts w:ascii="Book Antiqua" w:eastAsia="Times New Roman" w:hAnsi="Book Antiqua" w:cs="Calibri"/>
        </w:rPr>
      </w:pPr>
    </w:p>
    <w:p w:rsidR="003F47EE" w:rsidRPr="003F47EE" w:rsidRDefault="003F47EE" w:rsidP="003F4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1B75" w:rsidRPr="007E2484" w:rsidRDefault="00102B94" w:rsidP="003F47EE">
      <w:pPr>
        <w:tabs>
          <w:tab w:val="left" w:pos="360"/>
          <w:tab w:val="left" w:pos="54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471B75" w:rsidRPr="007E2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919DB"/>
    <w:multiLevelType w:val="hybridMultilevel"/>
    <w:tmpl w:val="3DF2C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31D3E"/>
    <w:multiLevelType w:val="hybridMultilevel"/>
    <w:tmpl w:val="69BCC87E"/>
    <w:lvl w:ilvl="0" w:tplc="65FE1BA2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Book Antiqu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F2F87"/>
    <w:multiLevelType w:val="hybridMultilevel"/>
    <w:tmpl w:val="1EAC04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731A10"/>
    <w:multiLevelType w:val="hybridMultilevel"/>
    <w:tmpl w:val="19BCB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622A0"/>
    <w:multiLevelType w:val="hybridMultilevel"/>
    <w:tmpl w:val="591017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BA1"/>
    <w:rsid w:val="00034C3A"/>
    <w:rsid w:val="00102B94"/>
    <w:rsid w:val="00286256"/>
    <w:rsid w:val="003F47EE"/>
    <w:rsid w:val="0041598C"/>
    <w:rsid w:val="0046177D"/>
    <w:rsid w:val="004B4815"/>
    <w:rsid w:val="004E4196"/>
    <w:rsid w:val="00740278"/>
    <w:rsid w:val="00745B34"/>
    <w:rsid w:val="00745F3D"/>
    <w:rsid w:val="00757203"/>
    <w:rsid w:val="00757B11"/>
    <w:rsid w:val="007B43C2"/>
    <w:rsid w:val="007E2484"/>
    <w:rsid w:val="0082567D"/>
    <w:rsid w:val="00984076"/>
    <w:rsid w:val="00A62EBF"/>
    <w:rsid w:val="00AB775D"/>
    <w:rsid w:val="00B05C30"/>
    <w:rsid w:val="00B46B46"/>
    <w:rsid w:val="00B54DFE"/>
    <w:rsid w:val="00B6282D"/>
    <w:rsid w:val="00BC1AA8"/>
    <w:rsid w:val="00BD3BA1"/>
    <w:rsid w:val="00C3157A"/>
    <w:rsid w:val="00DA3FD7"/>
    <w:rsid w:val="00F2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EF6C4C-43AB-43BC-A0B0-5FC6C1FC5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D3BA1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4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196"/>
    <w:rPr>
      <w:rFonts w:ascii="Segoe UI" w:hAnsi="Segoe UI" w:cs="Segoe UI"/>
      <w:sz w:val="18"/>
      <w:szCs w:val="18"/>
      <w:lang w:val="sq-AL"/>
    </w:rPr>
  </w:style>
  <w:style w:type="paragraph" w:styleId="ListParagraph">
    <w:name w:val="List Paragraph"/>
    <w:basedOn w:val="Normal"/>
    <w:uiPriority w:val="34"/>
    <w:qFormat/>
    <w:rsid w:val="00757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iviko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Fitore Hajdini</dc:creator>
  <cp:keywords/>
  <dc:description/>
  <cp:lastModifiedBy>Microsoft account</cp:lastModifiedBy>
  <cp:revision>8</cp:revision>
  <cp:lastPrinted>2021-04-21T13:13:00Z</cp:lastPrinted>
  <dcterms:created xsi:type="dcterms:W3CDTF">2021-04-21T13:15:00Z</dcterms:created>
  <dcterms:modified xsi:type="dcterms:W3CDTF">2021-04-23T07:47:00Z</dcterms:modified>
</cp:coreProperties>
</file>